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A" w:rsidRDefault="0010050A" w:rsidP="0010050A">
      <w:pPr>
        <w:jc w:val="center"/>
        <w:rPr>
          <w:noProof/>
          <w:szCs w:val="28"/>
        </w:rPr>
      </w:pPr>
    </w:p>
    <w:p w:rsidR="00EB7CDF" w:rsidRPr="00C6565D" w:rsidRDefault="00301D6B" w:rsidP="00EB7CDF">
      <w:pPr>
        <w:pStyle w:val="a8"/>
        <w:tabs>
          <w:tab w:val="right" w:pos="9328"/>
        </w:tabs>
        <w:spacing w:line="276" w:lineRule="auto"/>
        <w:ind w:right="27"/>
        <w:rPr>
          <w:rFonts w:ascii="Georgia" w:hAnsi="Georgia"/>
          <w:sz w:val="24"/>
        </w:rPr>
      </w:pPr>
      <w:r w:rsidRPr="0010050A">
        <w:rPr>
          <w:szCs w:val="28"/>
        </w:rPr>
        <w:t xml:space="preserve">  </w:t>
      </w:r>
      <w:r w:rsidR="00EB7CDF" w:rsidRPr="00C6565D">
        <w:rPr>
          <w:rFonts w:ascii="Georgia" w:hAnsi="Georgia"/>
          <w:sz w:val="24"/>
        </w:rPr>
        <w:t>НОВОСИБИРСКАЯ ОБЛАСТЬ  ТАТАРСКИЙ РАЙОН</w:t>
      </w:r>
    </w:p>
    <w:p w:rsidR="00EB7CDF" w:rsidRPr="00C6565D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C6565D">
        <w:rPr>
          <w:rFonts w:ascii="Georgia" w:hAnsi="Georgia"/>
          <w:sz w:val="24"/>
        </w:rPr>
        <w:t>АДМИНИСТРАЦИЯ НОВОМИХАЙЛОВСКОГО СЕЛЬСОВЕТА</w:t>
      </w:r>
    </w:p>
    <w:p w:rsidR="00EB7CDF" w:rsidRPr="00C6565D" w:rsidRDefault="00B63CC8" w:rsidP="00EB7CDF">
      <w:pPr>
        <w:pStyle w:val="a8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>
        <w:rPr>
          <w:rFonts w:ascii="Georgia" w:hAnsi="Georgia"/>
          <w:bCs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pt;margin-top:1.45pt;width:478.5pt;height:.05pt;z-index:1" o:connectortype="straight" strokeweight="1pt">
            <o:extrusion v:ext="view" backdepth="0" on="t"/>
          </v:shape>
        </w:pict>
      </w:r>
    </w:p>
    <w:p w:rsidR="00EB7CDF" w:rsidRPr="00C6565D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</w:p>
    <w:p w:rsidR="00EB7CDF" w:rsidRPr="00C6565D" w:rsidRDefault="00EB7CDF" w:rsidP="00EB7CDF">
      <w:pPr>
        <w:pStyle w:val="a8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C6565D">
        <w:rPr>
          <w:rFonts w:ascii="Georgia" w:hAnsi="Georgia"/>
          <w:bCs w:val="0"/>
          <w:sz w:val="24"/>
        </w:rPr>
        <w:t>ПОСТАНОВЛЕНИЕ</w:t>
      </w:r>
    </w:p>
    <w:tbl>
      <w:tblPr>
        <w:tblpPr w:leftFromText="180" w:rightFromText="180" w:vertAnchor="text" w:horzAnchor="margin" w:tblpX="114" w:tblpY="585"/>
        <w:tblW w:w="9898" w:type="dxa"/>
        <w:tblLook w:val="04A0"/>
      </w:tblPr>
      <w:tblGrid>
        <w:gridCol w:w="534"/>
        <w:gridCol w:w="1154"/>
        <w:gridCol w:w="1132"/>
        <w:gridCol w:w="5505"/>
        <w:gridCol w:w="848"/>
        <w:gridCol w:w="725"/>
      </w:tblGrid>
      <w:tr w:rsidR="00EB7CDF" w:rsidRPr="00C6565D" w:rsidTr="00B65383">
        <w:trPr>
          <w:trHeight w:val="382"/>
        </w:trPr>
        <w:tc>
          <w:tcPr>
            <w:tcW w:w="534" w:type="dxa"/>
            <w:vAlign w:val="center"/>
          </w:tcPr>
          <w:p w:rsidR="00EB7CDF" w:rsidRPr="00C6565D" w:rsidRDefault="003832AD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27</w:t>
            </w:r>
          </w:p>
        </w:tc>
        <w:tc>
          <w:tcPr>
            <w:tcW w:w="1133" w:type="dxa"/>
            <w:vAlign w:val="center"/>
          </w:tcPr>
          <w:p w:rsidR="00EB7CDF" w:rsidRPr="00C6565D" w:rsidRDefault="00EB7CDF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но</w:t>
            </w:r>
            <w:r w:rsidRPr="00C6565D">
              <w:rPr>
                <w:rFonts w:ascii="Georgia" w:hAnsi="Georgia"/>
                <w:b/>
                <w:sz w:val="24"/>
                <w:szCs w:val="24"/>
              </w:rPr>
              <w:t>ября</w:t>
            </w:r>
          </w:p>
        </w:tc>
        <w:tc>
          <w:tcPr>
            <w:tcW w:w="1133" w:type="dxa"/>
            <w:vAlign w:val="center"/>
          </w:tcPr>
          <w:p w:rsidR="00EB7CDF" w:rsidRPr="00C6565D" w:rsidRDefault="00EB7CDF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6565D">
              <w:rPr>
                <w:rFonts w:ascii="Georgia" w:hAnsi="Georgia"/>
                <w:b/>
                <w:sz w:val="24"/>
                <w:szCs w:val="24"/>
              </w:rPr>
              <w:t>2017 г</w:t>
            </w:r>
            <w:r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5523" w:type="dxa"/>
            <w:vAlign w:val="center"/>
          </w:tcPr>
          <w:p w:rsidR="00EB7CDF" w:rsidRPr="00C6565D" w:rsidRDefault="00EB7CDF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7CDF" w:rsidRPr="00C6565D" w:rsidRDefault="00EB7CDF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6565D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EB7CDF" w:rsidRPr="00C6565D" w:rsidRDefault="003832AD" w:rsidP="00B653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56</w:t>
            </w:r>
          </w:p>
        </w:tc>
      </w:tr>
    </w:tbl>
    <w:p w:rsidR="00EB7CDF" w:rsidRPr="00C6565D" w:rsidRDefault="00EB7CDF" w:rsidP="00EB7CDF">
      <w:pPr>
        <w:pStyle w:val="p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i/>
          <w:color w:val="000000"/>
        </w:rPr>
      </w:pPr>
    </w:p>
    <w:p w:rsidR="00EB7CDF" w:rsidRPr="00C6565D" w:rsidRDefault="00EB7CDF" w:rsidP="00EB7CDF">
      <w:pPr>
        <w:pStyle w:val="a7"/>
        <w:ind w:left="284" w:right="282" w:firstLine="426"/>
        <w:jc w:val="center"/>
        <w:rPr>
          <w:rFonts w:ascii="Georgia" w:hAnsi="Georgia"/>
          <w:i/>
          <w:color w:val="000000"/>
          <w:sz w:val="24"/>
          <w:szCs w:val="24"/>
        </w:rPr>
      </w:pPr>
      <w:proofErr w:type="gramStart"/>
      <w:r w:rsidRPr="00C6565D">
        <w:rPr>
          <w:rFonts w:ascii="Georgia" w:hAnsi="Georgia"/>
          <w:sz w:val="24"/>
          <w:szCs w:val="24"/>
        </w:rPr>
        <w:t>с</w:t>
      </w:r>
      <w:proofErr w:type="gramEnd"/>
      <w:r w:rsidRPr="00C6565D">
        <w:rPr>
          <w:rFonts w:ascii="Georgia" w:hAnsi="Georgia"/>
          <w:sz w:val="24"/>
          <w:szCs w:val="24"/>
        </w:rPr>
        <w:t>. Новомихайловка</w:t>
      </w:r>
    </w:p>
    <w:p w:rsidR="0010050A" w:rsidRDefault="0010050A" w:rsidP="0010050A">
      <w:pPr>
        <w:jc w:val="center"/>
        <w:rPr>
          <w:szCs w:val="28"/>
        </w:rPr>
      </w:pPr>
    </w:p>
    <w:p w:rsidR="0010050A" w:rsidRPr="0010050A" w:rsidRDefault="0010050A" w:rsidP="0010050A">
      <w:pPr>
        <w:rPr>
          <w:sz w:val="24"/>
        </w:rPr>
      </w:pPr>
    </w:p>
    <w:p w:rsidR="00787826" w:rsidRPr="00787826" w:rsidRDefault="0010050A" w:rsidP="003832AD">
      <w:pPr>
        <w:rPr>
          <w:sz w:val="24"/>
        </w:rPr>
      </w:pPr>
      <w:r w:rsidRPr="0010050A">
        <w:rPr>
          <w:sz w:val="24"/>
        </w:rPr>
        <w:t xml:space="preserve">           </w:t>
      </w:r>
      <w:r w:rsidR="003832AD">
        <w:rPr>
          <w:sz w:val="24"/>
        </w:rPr>
        <w:t>«</w:t>
      </w:r>
      <w:r w:rsidR="00787826" w:rsidRPr="00787826">
        <w:rPr>
          <w:b/>
          <w:bCs/>
          <w:szCs w:val="28"/>
        </w:rPr>
        <w:t>Об утверждении</w:t>
      </w:r>
      <w:r w:rsidR="00787826">
        <w:rPr>
          <w:b/>
          <w:bCs/>
          <w:szCs w:val="28"/>
        </w:rPr>
        <w:t xml:space="preserve"> </w:t>
      </w:r>
      <w:r w:rsidR="00787826" w:rsidRPr="00787826">
        <w:rPr>
          <w:b/>
          <w:bCs/>
          <w:szCs w:val="28"/>
        </w:rPr>
        <w:t>муниципальной программы</w:t>
      </w:r>
      <w:r w:rsidR="003832AD">
        <w:rPr>
          <w:b/>
          <w:bCs/>
          <w:szCs w:val="28"/>
        </w:rPr>
        <w:t xml:space="preserve">  </w:t>
      </w:r>
      <w:r w:rsidR="00787826" w:rsidRPr="00787826">
        <w:rPr>
          <w:b/>
          <w:bCs/>
          <w:szCs w:val="28"/>
        </w:rPr>
        <w:t>«Профилактика правонарушений в сфере общественного порядка</w:t>
      </w:r>
      <w:r w:rsidR="003832AD">
        <w:rPr>
          <w:b/>
          <w:bCs/>
          <w:szCs w:val="28"/>
        </w:rPr>
        <w:t xml:space="preserve"> </w:t>
      </w:r>
      <w:r w:rsidR="00787826" w:rsidRPr="00787826">
        <w:rPr>
          <w:b/>
          <w:bCs/>
          <w:szCs w:val="28"/>
        </w:rPr>
        <w:t xml:space="preserve">в </w:t>
      </w:r>
      <w:r w:rsidR="00EB7CDF">
        <w:rPr>
          <w:b/>
          <w:bCs/>
          <w:szCs w:val="28"/>
        </w:rPr>
        <w:t xml:space="preserve">Новомихайловском сельсовете Татарского района Новосибирской области </w:t>
      </w:r>
      <w:r w:rsidR="00787826" w:rsidRPr="00787826">
        <w:rPr>
          <w:b/>
          <w:bCs/>
          <w:szCs w:val="28"/>
        </w:rPr>
        <w:t xml:space="preserve"> на 201</w:t>
      </w:r>
      <w:r w:rsidR="00EB7CDF">
        <w:rPr>
          <w:b/>
          <w:bCs/>
          <w:szCs w:val="28"/>
        </w:rPr>
        <w:t>8</w:t>
      </w:r>
      <w:r w:rsidR="00787826" w:rsidRPr="00787826">
        <w:rPr>
          <w:b/>
          <w:bCs/>
          <w:szCs w:val="28"/>
        </w:rPr>
        <w:t>-202</w:t>
      </w:r>
      <w:r w:rsidR="00EB7CDF">
        <w:rPr>
          <w:b/>
          <w:bCs/>
          <w:szCs w:val="28"/>
        </w:rPr>
        <w:t>2</w:t>
      </w:r>
      <w:r w:rsidR="00787826" w:rsidRPr="00787826">
        <w:rPr>
          <w:b/>
          <w:bCs/>
          <w:szCs w:val="28"/>
        </w:rPr>
        <w:t xml:space="preserve"> годы»</w:t>
      </w:r>
    </w:p>
    <w:p w:rsidR="00787826" w:rsidRDefault="00787826" w:rsidP="00787826">
      <w:pPr>
        <w:widowControl w:val="0"/>
        <w:autoSpaceDE w:val="0"/>
        <w:autoSpaceDN w:val="0"/>
        <w:adjustRightInd w:val="0"/>
        <w:rPr>
          <w:szCs w:val="28"/>
        </w:rPr>
      </w:pPr>
    </w:p>
    <w:p w:rsidR="00ED7A03" w:rsidRPr="00FF5F80" w:rsidRDefault="00ED7A03" w:rsidP="007878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7826" w:rsidRPr="00FF5F80" w:rsidRDefault="00787826" w:rsidP="007878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B7CDF" w:rsidRPr="00FF5F80" w:rsidRDefault="00787826" w:rsidP="00787826">
      <w:pPr>
        <w:widowControl w:val="0"/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В соответствии с п.п. 1 и 2 ст. 12 Федерального закона от 23. 06. 2016</w:t>
      </w:r>
      <w:r w:rsidR="00FF5F80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 xml:space="preserve"> № 182-ФЗ «Об основах системы профилактики правонарушений в Российской Федерации», с пунктом 33 статьи 14 Федерального закона</w:t>
      </w:r>
      <w:r w:rsidR="00FF5F80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от 06. 10. 2003 № 131-ФЗ «Об общих принципах организации местного самоуправления в Российской Федерации»,</w:t>
      </w:r>
      <w:r w:rsidR="00EB7CDF" w:rsidRPr="00FF5F80">
        <w:rPr>
          <w:sz w:val="24"/>
          <w:szCs w:val="24"/>
        </w:rPr>
        <w:t xml:space="preserve"> администрация Новомихайловского сельсовета Татарского района Новосибирской области</w:t>
      </w:r>
    </w:p>
    <w:p w:rsidR="00EB7CDF" w:rsidRPr="00FF5F80" w:rsidRDefault="00EB7CDF" w:rsidP="00787826">
      <w:pPr>
        <w:widowControl w:val="0"/>
        <w:ind w:firstLine="709"/>
        <w:jc w:val="both"/>
        <w:rPr>
          <w:sz w:val="24"/>
          <w:szCs w:val="24"/>
        </w:rPr>
      </w:pPr>
    </w:p>
    <w:p w:rsidR="00787826" w:rsidRPr="00FF5F80" w:rsidRDefault="00787826" w:rsidP="00EB7CDF">
      <w:pPr>
        <w:widowControl w:val="0"/>
        <w:ind w:firstLine="709"/>
        <w:jc w:val="center"/>
        <w:rPr>
          <w:sz w:val="24"/>
          <w:szCs w:val="24"/>
        </w:rPr>
      </w:pPr>
      <w:r w:rsidRPr="00FF5F80">
        <w:rPr>
          <w:b/>
          <w:sz w:val="24"/>
          <w:szCs w:val="24"/>
        </w:rPr>
        <w:t>ПОСТАНОВЛЯ</w:t>
      </w:r>
      <w:r w:rsidR="00EB7CDF" w:rsidRPr="00FF5F80">
        <w:rPr>
          <w:b/>
          <w:sz w:val="24"/>
          <w:szCs w:val="24"/>
        </w:rPr>
        <w:t>ЕТ</w:t>
      </w:r>
      <w:r w:rsidRPr="00FF5F80">
        <w:rPr>
          <w:sz w:val="24"/>
          <w:szCs w:val="24"/>
        </w:rPr>
        <w:t>:</w:t>
      </w:r>
    </w:p>
    <w:p w:rsidR="00787826" w:rsidRPr="00FF5F80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87826" w:rsidRPr="00FF5F80" w:rsidRDefault="00EB7CDF" w:rsidP="00EB7CDF">
      <w:pPr>
        <w:jc w:val="both"/>
        <w:rPr>
          <w:sz w:val="24"/>
          <w:szCs w:val="24"/>
        </w:rPr>
      </w:pPr>
      <w:r w:rsidRPr="00FF5F80">
        <w:rPr>
          <w:sz w:val="24"/>
          <w:szCs w:val="24"/>
        </w:rPr>
        <w:t xml:space="preserve">          </w:t>
      </w:r>
      <w:r w:rsidR="00787826" w:rsidRPr="00FF5F80">
        <w:rPr>
          <w:sz w:val="24"/>
          <w:szCs w:val="24"/>
        </w:rPr>
        <w:t>1. Утвердить муниципальную программу «Профилактика правонарушений в сфере общественного порядка в</w:t>
      </w:r>
      <w:r w:rsidRPr="00FF5F80">
        <w:rPr>
          <w:bCs/>
          <w:sz w:val="24"/>
          <w:szCs w:val="24"/>
        </w:rPr>
        <w:t xml:space="preserve"> Новомихайловском сельсовете Татарского района Новосибирской области  на 2018-2022 годы»</w:t>
      </w:r>
      <w:r w:rsidR="00787826" w:rsidRPr="00FF5F80">
        <w:rPr>
          <w:sz w:val="24"/>
          <w:szCs w:val="24"/>
        </w:rPr>
        <w:t xml:space="preserve"> согласно приложению.</w:t>
      </w:r>
    </w:p>
    <w:p w:rsidR="00787826" w:rsidRPr="00FF5F80" w:rsidRDefault="00FF5F80" w:rsidP="00FF5F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7A03" w:rsidRPr="00FF5F80">
        <w:rPr>
          <w:sz w:val="24"/>
          <w:szCs w:val="24"/>
        </w:rPr>
        <w:t>2</w:t>
      </w:r>
      <w:r w:rsidR="00787826" w:rsidRPr="00FF5F80">
        <w:rPr>
          <w:sz w:val="24"/>
          <w:szCs w:val="24"/>
        </w:rPr>
        <w:t xml:space="preserve">. </w:t>
      </w:r>
      <w:r w:rsidR="00EB7CDF" w:rsidRPr="00FF5F80">
        <w:rPr>
          <w:sz w:val="24"/>
          <w:szCs w:val="24"/>
        </w:rPr>
        <w:t xml:space="preserve">Опубликовать </w:t>
      </w:r>
      <w:r w:rsidR="00ED7A03" w:rsidRPr="00FF5F80">
        <w:rPr>
          <w:sz w:val="24"/>
          <w:szCs w:val="24"/>
        </w:rPr>
        <w:t xml:space="preserve">данное Постановление </w:t>
      </w:r>
      <w:r w:rsidR="00EB7CDF" w:rsidRPr="00FF5F80">
        <w:rPr>
          <w:sz w:val="24"/>
          <w:szCs w:val="24"/>
        </w:rPr>
        <w:t xml:space="preserve">в местном печатном издании и </w:t>
      </w:r>
      <w:r w:rsidR="00ED7A03" w:rsidRPr="00FF5F80">
        <w:rPr>
          <w:sz w:val="24"/>
          <w:szCs w:val="24"/>
        </w:rPr>
        <w:t>на официальном сайте</w:t>
      </w:r>
      <w:r w:rsidR="00EB7CDF" w:rsidRPr="00FF5F80">
        <w:rPr>
          <w:sz w:val="24"/>
          <w:szCs w:val="24"/>
        </w:rPr>
        <w:t xml:space="preserve"> администрации Новомихайловского сельсовета</w:t>
      </w:r>
      <w:r w:rsidR="00ED7A03" w:rsidRPr="00FF5F80">
        <w:rPr>
          <w:sz w:val="24"/>
          <w:szCs w:val="24"/>
        </w:rPr>
        <w:t xml:space="preserve"> в сети Интернет.</w:t>
      </w:r>
    </w:p>
    <w:p w:rsidR="00787826" w:rsidRPr="00FF5F80" w:rsidRDefault="00FF5F80" w:rsidP="00FF5F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7A03" w:rsidRPr="00FF5F80">
        <w:rPr>
          <w:sz w:val="24"/>
          <w:szCs w:val="24"/>
        </w:rPr>
        <w:t xml:space="preserve">3. </w:t>
      </w:r>
      <w:proofErr w:type="gramStart"/>
      <w:r w:rsidR="00ED7A03" w:rsidRPr="00FF5F80">
        <w:rPr>
          <w:sz w:val="24"/>
          <w:szCs w:val="24"/>
        </w:rPr>
        <w:t>Контроль за</w:t>
      </w:r>
      <w:proofErr w:type="gramEnd"/>
      <w:r w:rsidR="00ED7A03" w:rsidRPr="00FF5F80">
        <w:rPr>
          <w:sz w:val="24"/>
          <w:szCs w:val="24"/>
        </w:rPr>
        <w:t xml:space="preserve"> выполнением П</w:t>
      </w:r>
      <w:r w:rsidR="00787826" w:rsidRPr="00FF5F80">
        <w:rPr>
          <w:sz w:val="24"/>
          <w:szCs w:val="24"/>
        </w:rPr>
        <w:t xml:space="preserve">остановления </w:t>
      </w:r>
      <w:r w:rsidR="00ED7A03" w:rsidRPr="00FF5F80">
        <w:rPr>
          <w:sz w:val="24"/>
          <w:szCs w:val="24"/>
        </w:rPr>
        <w:t>оставляю за собой.</w:t>
      </w:r>
    </w:p>
    <w:p w:rsidR="00ED7A03" w:rsidRPr="00FF5F80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D7A03" w:rsidRPr="00FF5F80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5B5" w:rsidRPr="00FF5F80" w:rsidRDefault="00EB7CDF" w:rsidP="00EB7CDF">
      <w:pPr>
        <w:autoSpaceDE w:val="0"/>
        <w:autoSpaceDN w:val="0"/>
        <w:adjustRightInd w:val="0"/>
        <w:rPr>
          <w:sz w:val="24"/>
          <w:szCs w:val="24"/>
        </w:rPr>
      </w:pPr>
      <w:r w:rsidRPr="00FF5F80">
        <w:rPr>
          <w:sz w:val="24"/>
          <w:szCs w:val="24"/>
        </w:rPr>
        <w:t xml:space="preserve">     Глава Новомихайловского сельсовета</w:t>
      </w:r>
    </w:p>
    <w:p w:rsidR="00EB7CDF" w:rsidRPr="00FF5F80" w:rsidRDefault="00EB7CDF" w:rsidP="00EB7CDF">
      <w:pPr>
        <w:autoSpaceDE w:val="0"/>
        <w:autoSpaceDN w:val="0"/>
        <w:adjustRightInd w:val="0"/>
        <w:rPr>
          <w:sz w:val="24"/>
          <w:szCs w:val="24"/>
        </w:rPr>
      </w:pPr>
      <w:r w:rsidRPr="00FF5F80">
        <w:rPr>
          <w:sz w:val="24"/>
          <w:szCs w:val="24"/>
        </w:rPr>
        <w:t xml:space="preserve">Татарского района Новосибирской области   </w:t>
      </w:r>
      <w:r w:rsidR="00A76778">
        <w:rPr>
          <w:sz w:val="24"/>
          <w:szCs w:val="24"/>
        </w:rPr>
        <w:t xml:space="preserve">                             </w:t>
      </w:r>
      <w:r w:rsidRPr="00FF5F80">
        <w:rPr>
          <w:sz w:val="24"/>
          <w:szCs w:val="24"/>
        </w:rPr>
        <w:t xml:space="preserve">            Н.В.Гладышева</w:t>
      </w:r>
    </w:p>
    <w:p w:rsidR="00A425B5" w:rsidRPr="00FF5F80" w:rsidRDefault="00A425B5" w:rsidP="00EB7CDF">
      <w:pPr>
        <w:autoSpaceDE w:val="0"/>
        <w:autoSpaceDN w:val="0"/>
        <w:adjustRightInd w:val="0"/>
        <w:rPr>
          <w:sz w:val="24"/>
          <w:szCs w:val="24"/>
        </w:rPr>
      </w:pPr>
    </w:p>
    <w:p w:rsidR="00A425B5" w:rsidRPr="00FF5F80" w:rsidRDefault="00A425B5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Pr="00FF5F80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5F80" w:rsidRPr="00FF5F80" w:rsidRDefault="00FF5F80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CDF" w:rsidRPr="00FF5F80" w:rsidRDefault="00EB7CDF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5B5" w:rsidRDefault="00A425B5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32AD" w:rsidRPr="00FF5F80" w:rsidRDefault="003832AD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0CCA" w:rsidRPr="00FF5F80" w:rsidRDefault="00160CCA" w:rsidP="00A425B5">
      <w:pPr>
        <w:ind w:firstLine="692"/>
        <w:jc w:val="right"/>
        <w:rPr>
          <w:sz w:val="24"/>
          <w:szCs w:val="24"/>
        </w:rPr>
      </w:pPr>
    </w:p>
    <w:p w:rsidR="00A425B5" w:rsidRPr="00FF5F80" w:rsidRDefault="00A425B5" w:rsidP="00A425B5">
      <w:pPr>
        <w:ind w:firstLine="692"/>
        <w:jc w:val="right"/>
        <w:rPr>
          <w:sz w:val="24"/>
          <w:szCs w:val="24"/>
        </w:rPr>
      </w:pPr>
      <w:r w:rsidRPr="00FF5F80">
        <w:rPr>
          <w:sz w:val="24"/>
          <w:szCs w:val="24"/>
        </w:rPr>
        <w:t>Утвержден</w:t>
      </w:r>
      <w:r w:rsidR="006471ED">
        <w:rPr>
          <w:sz w:val="24"/>
          <w:szCs w:val="24"/>
        </w:rPr>
        <w:t>а</w:t>
      </w:r>
      <w:r w:rsidRPr="00FF5F80">
        <w:rPr>
          <w:sz w:val="24"/>
          <w:szCs w:val="24"/>
        </w:rPr>
        <w:t xml:space="preserve"> </w:t>
      </w:r>
    </w:p>
    <w:p w:rsidR="00EB7CDF" w:rsidRPr="00FF5F80" w:rsidRDefault="00A425B5" w:rsidP="00EB7CDF">
      <w:pPr>
        <w:ind w:firstLine="692"/>
        <w:jc w:val="right"/>
        <w:rPr>
          <w:sz w:val="24"/>
          <w:szCs w:val="24"/>
        </w:rPr>
      </w:pPr>
      <w:r w:rsidRPr="00FF5F80">
        <w:rPr>
          <w:sz w:val="24"/>
          <w:szCs w:val="24"/>
        </w:rPr>
        <w:t xml:space="preserve">Постановлением </w:t>
      </w:r>
      <w:r w:rsidR="00EB7CDF" w:rsidRPr="00FF5F80">
        <w:rPr>
          <w:sz w:val="24"/>
          <w:szCs w:val="24"/>
        </w:rPr>
        <w:t xml:space="preserve">администрации </w:t>
      </w:r>
    </w:p>
    <w:p w:rsidR="00EB7CDF" w:rsidRPr="00FF5F80" w:rsidRDefault="00EB7CDF" w:rsidP="00EB7CDF">
      <w:pPr>
        <w:ind w:firstLine="692"/>
        <w:jc w:val="right"/>
        <w:rPr>
          <w:sz w:val="24"/>
          <w:szCs w:val="24"/>
        </w:rPr>
      </w:pPr>
      <w:r w:rsidRPr="00FF5F80">
        <w:rPr>
          <w:sz w:val="24"/>
          <w:szCs w:val="24"/>
        </w:rPr>
        <w:t>Новомихайловского сельсовета</w:t>
      </w:r>
    </w:p>
    <w:p w:rsidR="00EB7CDF" w:rsidRPr="00FF5F80" w:rsidRDefault="00EB7CDF" w:rsidP="00EB7CDF">
      <w:pPr>
        <w:ind w:firstLine="692"/>
        <w:jc w:val="right"/>
        <w:rPr>
          <w:sz w:val="24"/>
          <w:szCs w:val="24"/>
        </w:rPr>
      </w:pPr>
      <w:r w:rsidRPr="00FF5F80">
        <w:rPr>
          <w:sz w:val="24"/>
          <w:szCs w:val="24"/>
        </w:rPr>
        <w:t xml:space="preserve"> Татарского района </w:t>
      </w:r>
    </w:p>
    <w:p w:rsidR="00EB7CDF" w:rsidRPr="00FF5F80" w:rsidRDefault="00EB7CDF" w:rsidP="00EB7CDF">
      <w:pPr>
        <w:ind w:firstLine="692"/>
        <w:jc w:val="right"/>
        <w:rPr>
          <w:sz w:val="24"/>
          <w:szCs w:val="24"/>
        </w:rPr>
      </w:pPr>
      <w:r w:rsidRPr="00FF5F80">
        <w:rPr>
          <w:sz w:val="24"/>
          <w:szCs w:val="24"/>
        </w:rPr>
        <w:t xml:space="preserve">Новосибирской области </w:t>
      </w:r>
    </w:p>
    <w:p w:rsidR="00A425B5" w:rsidRPr="00FF5F80" w:rsidRDefault="003832AD" w:rsidP="00EB7CDF">
      <w:pPr>
        <w:ind w:firstLine="692"/>
        <w:jc w:val="right"/>
        <w:rPr>
          <w:sz w:val="24"/>
          <w:szCs w:val="24"/>
        </w:rPr>
      </w:pPr>
      <w:r>
        <w:rPr>
          <w:sz w:val="24"/>
          <w:szCs w:val="24"/>
        </w:rPr>
        <w:t>от 27.</w:t>
      </w:r>
      <w:r w:rsidR="00EB7CDF" w:rsidRPr="00FF5F80">
        <w:rPr>
          <w:sz w:val="24"/>
          <w:szCs w:val="24"/>
        </w:rPr>
        <w:t>11.2017 №</w:t>
      </w:r>
      <w:r>
        <w:rPr>
          <w:sz w:val="24"/>
          <w:szCs w:val="24"/>
        </w:rPr>
        <w:t>56</w:t>
      </w:r>
    </w:p>
    <w:p w:rsidR="00ED7A03" w:rsidRPr="00FF5F80" w:rsidRDefault="00ED7A03" w:rsidP="00A425B5">
      <w:pPr>
        <w:tabs>
          <w:tab w:val="left" w:pos="6120"/>
        </w:tabs>
        <w:ind w:firstLine="692"/>
        <w:jc w:val="right"/>
        <w:rPr>
          <w:sz w:val="24"/>
          <w:szCs w:val="24"/>
        </w:rPr>
      </w:pPr>
    </w:p>
    <w:p w:rsidR="00C36735" w:rsidRPr="00FF5F80" w:rsidRDefault="00C36735" w:rsidP="00A425B5">
      <w:pPr>
        <w:tabs>
          <w:tab w:val="left" w:pos="6120"/>
        </w:tabs>
        <w:ind w:firstLine="692"/>
        <w:jc w:val="right"/>
        <w:rPr>
          <w:sz w:val="24"/>
          <w:szCs w:val="24"/>
        </w:rPr>
      </w:pPr>
    </w:p>
    <w:p w:rsidR="00071B3B" w:rsidRPr="00FF5F80" w:rsidRDefault="00ED7A03" w:rsidP="00ED7A03">
      <w:pPr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</w:rPr>
        <w:t>МУНИЦИПАЛЬНАЯ ПРОГРАММА</w:t>
      </w:r>
    </w:p>
    <w:p w:rsidR="00C36735" w:rsidRPr="00FF5F80" w:rsidRDefault="00C36735" w:rsidP="00ED7A03">
      <w:pPr>
        <w:jc w:val="center"/>
        <w:rPr>
          <w:b/>
          <w:bCs/>
          <w:sz w:val="24"/>
          <w:szCs w:val="24"/>
        </w:rPr>
      </w:pPr>
    </w:p>
    <w:p w:rsidR="00FF5F80" w:rsidRDefault="00ED7A03" w:rsidP="00EB7CDF">
      <w:pPr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</w:rPr>
        <w:t xml:space="preserve"> </w:t>
      </w:r>
      <w:r w:rsidR="00EB7CDF" w:rsidRPr="00FF5F80">
        <w:rPr>
          <w:b/>
          <w:bCs/>
          <w:sz w:val="24"/>
          <w:szCs w:val="24"/>
        </w:rPr>
        <w:t>«Профилактика правонарушений в сфере общественного порядка</w:t>
      </w:r>
      <w:r w:rsidR="00FF5F80">
        <w:rPr>
          <w:b/>
          <w:bCs/>
          <w:sz w:val="24"/>
          <w:szCs w:val="24"/>
        </w:rPr>
        <w:t xml:space="preserve"> </w:t>
      </w:r>
      <w:r w:rsidR="00EB7CDF" w:rsidRPr="00FF5F80">
        <w:rPr>
          <w:b/>
          <w:bCs/>
          <w:sz w:val="24"/>
          <w:szCs w:val="24"/>
        </w:rPr>
        <w:t xml:space="preserve">в Новомихайловском сельсовете Татарского района Новосибирской области </w:t>
      </w:r>
    </w:p>
    <w:p w:rsidR="00EB7CDF" w:rsidRPr="00FF5F80" w:rsidRDefault="00EB7CDF" w:rsidP="00EB7CDF">
      <w:pPr>
        <w:jc w:val="center"/>
        <w:rPr>
          <w:sz w:val="24"/>
          <w:szCs w:val="24"/>
        </w:rPr>
      </w:pPr>
      <w:r w:rsidRPr="00FF5F80">
        <w:rPr>
          <w:b/>
          <w:bCs/>
          <w:sz w:val="24"/>
          <w:szCs w:val="24"/>
        </w:rPr>
        <w:t xml:space="preserve"> на 2018-2022 годы»</w:t>
      </w:r>
    </w:p>
    <w:p w:rsidR="00ED7A03" w:rsidRPr="00FF5F80" w:rsidRDefault="00ED7A03" w:rsidP="00ED7A03">
      <w:pPr>
        <w:jc w:val="center"/>
        <w:rPr>
          <w:bCs/>
          <w:sz w:val="24"/>
          <w:szCs w:val="24"/>
        </w:rPr>
      </w:pPr>
    </w:p>
    <w:p w:rsidR="009158DE" w:rsidRPr="00FF5F80" w:rsidRDefault="009158DE" w:rsidP="00ED7A03">
      <w:pPr>
        <w:jc w:val="center"/>
        <w:rPr>
          <w:bCs/>
          <w:sz w:val="24"/>
          <w:szCs w:val="24"/>
        </w:rPr>
      </w:pPr>
    </w:p>
    <w:p w:rsidR="00ED7A03" w:rsidRPr="00FF5F80" w:rsidRDefault="005E0597" w:rsidP="005E0597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I</w:t>
      </w:r>
      <w:r w:rsidRPr="00FF5F80">
        <w:rPr>
          <w:b/>
          <w:bCs/>
          <w:sz w:val="24"/>
          <w:szCs w:val="24"/>
        </w:rPr>
        <w:t xml:space="preserve">. </w:t>
      </w:r>
      <w:r w:rsidR="00ED7A03" w:rsidRPr="00FF5F80">
        <w:rPr>
          <w:b/>
          <w:bCs/>
          <w:sz w:val="24"/>
          <w:szCs w:val="24"/>
        </w:rPr>
        <w:t>ПАСПОРТ МУНИЦИПАЛЬНОЙ ПРОГРАММЫ</w:t>
      </w:r>
    </w:p>
    <w:p w:rsidR="00ED7A03" w:rsidRPr="00FF5F80" w:rsidRDefault="00ED7A03" w:rsidP="00ED7A03">
      <w:pPr>
        <w:ind w:left="1004"/>
        <w:contextualSpacing/>
        <w:rPr>
          <w:b/>
          <w:bCs/>
          <w:sz w:val="24"/>
          <w:szCs w:val="24"/>
        </w:rPr>
      </w:pP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520"/>
      </w:tblGrid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caps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EB7CDF" w:rsidP="00EB7CDF">
            <w:pPr>
              <w:jc w:val="both"/>
              <w:rPr>
                <w:sz w:val="24"/>
                <w:szCs w:val="24"/>
              </w:rPr>
            </w:pPr>
            <w:r w:rsidRPr="00FF5F80">
              <w:rPr>
                <w:bCs/>
                <w:sz w:val="24"/>
                <w:szCs w:val="24"/>
              </w:rPr>
              <w:t xml:space="preserve">«Профилактика правонарушений в сфере общественного порядка в Новомихайловском сельсовете Татарского района Новосибирской области  на 2018-2022 годы» </w:t>
            </w:r>
            <w:r w:rsidR="00AA7C18" w:rsidRPr="00FF5F80">
              <w:rPr>
                <w:sz w:val="24"/>
                <w:szCs w:val="24"/>
              </w:rPr>
              <w:t>(далее Программа)</w:t>
            </w:r>
          </w:p>
        </w:tc>
      </w:tr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071B3B">
            <w:pPr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Федеральный закон Российской Федерации «Об общих принципах организации местного самоуправления                           в Российской Федерации» № 131-ФЗ от 06. 10. 2003</w:t>
            </w:r>
          </w:p>
        </w:tc>
      </w:tr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EB7CDF">
            <w:pPr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 xml:space="preserve">Администрация </w:t>
            </w:r>
            <w:r w:rsidR="00EB7CDF" w:rsidRPr="00FF5F80">
              <w:rPr>
                <w:sz w:val="24"/>
                <w:szCs w:val="24"/>
              </w:rPr>
              <w:t>Новомихайловского сельсовета Татарского района Новосибирской области</w:t>
            </w:r>
          </w:p>
        </w:tc>
      </w:tr>
      <w:tr w:rsidR="00071B3B" w:rsidRPr="00FF5F80" w:rsidTr="00FF5F80">
        <w:trPr>
          <w:trHeight w:val="72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FF5F80" w:rsidP="00AD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7C18" w:rsidRPr="00FF5F80">
              <w:rPr>
                <w:sz w:val="24"/>
                <w:szCs w:val="24"/>
              </w:rPr>
              <w:t xml:space="preserve">укрепление общественного порядка и общественной безопасности на территории </w:t>
            </w:r>
            <w:r w:rsidR="00EB7CDF" w:rsidRPr="00FF5F80">
              <w:rPr>
                <w:sz w:val="24"/>
                <w:szCs w:val="24"/>
              </w:rPr>
              <w:t>Новомихайловского сельсовета</w:t>
            </w:r>
            <w:r w:rsidR="00AA7C18" w:rsidRPr="00FF5F80">
              <w:rPr>
                <w:sz w:val="24"/>
                <w:szCs w:val="24"/>
              </w:rPr>
              <w:t>;</w:t>
            </w:r>
          </w:p>
          <w:p w:rsidR="00C36735" w:rsidRPr="00FF5F80" w:rsidRDefault="00FF5F80" w:rsidP="00AD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735" w:rsidRPr="00FF5F80">
              <w:rPr>
                <w:sz w:val="24"/>
                <w:szCs w:val="24"/>
              </w:rPr>
              <w:t xml:space="preserve">совершенствование системы социальной профилактики правонарушений, повышения уровня правовой грамотности для формирования правосознания жителей                                              </w:t>
            </w:r>
            <w:r w:rsidR="00EB7CDF" w:rsidRPr="00FF5F80">
              <w:rPr>
                <w:sz w:val="24"/>
                <w:szCs w:val="24"/>
              </w:rPr>
              <w:t>Новомихайловского сельсовета</w:t>
            </w:r>
            <w:r w:rsidR="00C36735" w:rsidRPr="00FF5F80">
              <w:rPr>
                <w:sz w:val="24"/>
                <w:szCs w:val="24"/>
              </w:rPr>
              <w:t>;</w:t>
            </w:r>
          </w:p>
          <w:p w:rsidR="00AA7C18" w:rsidRPr="00FF5F80" w:rsidRDefault="00FF5F80" w:rsidP="00AD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7C18" w:rsidRPr="00FF5F80">
              <w:rPr>
                <w:sz w:val="24"/>
                <w:szCs w:val="24"/>
              </w:rPr>
              <w:t>вовлечение в работу по предупреждению правонарушений общественных объединений, предприятий, учреждений, организаций всех форм собственности и населения;</w:t>
            </w:r>
          </w:p>
          <w:p w:rsidR="00AA7C18" w:rsidRPr="00FF5F80" w:rsidRDefault="00FF5F80" w:rsidP="00C36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7C18" w:rsidRPr="00FF5F80">
              <w:rPr>
                <w:sz w:val="24"/>
                <w:szCs w:val="24"/>
              </w:rPr>
              <w:t>повышение роли и ответственности органов местного самоуправления в работе по профилактике правонарушений</w:t>
            </w:r>
            <w:r w:rsidR="00C36735" w:rsidRPr="00FF5F80">
              <w:rPr>
                <w:sz w:val="24"/>
                <w:szCs w:val="24"/>
              </w:rPr>
              <w:t>.</w:t>
            </w:r>
          </w:p>
        </w:tc>
      </w:tr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FF5F80" w:rsidRDefault="00FF5F80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735" w:rsidRPr="00FF5F80">
              <w:rPr>
                <w:sz w:val="24"/>
                <w:szCs w:val="24"/>
              </w:rPr>
              <w:t>нормативно-правовое и информационно-методическое обеспечение профилактики правонарушений;</w:t>
            </w:r>
          </w:p>
          <w:p w:rsidR="00C36735" w:rsidRPr="00FF5F80" w:rsidRDefault="00FF5F80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735" w:rsidRPr="00FF5F80">
              <w:rPr>
                <w:sz w:val="24"/>
                <w:szCs w:val="24"/>
              </w:rPr>
              <w:t xml:space="preserve">профилактика правонарушений в </w:t>
            </w:r>
            <w:r w:rsidR="00735EC8" w:rsidRPr="00FF5F80">
              <w:rPr>
                <w:sz w:val="24"/>
                <w:szCs w:val="24"/>
              </w:rPr>
              <w:t>Новомихайловском сельсовете и во</w:t>
            </w:r>
            <w:r w:rsidR="00C36735" w:rsidRPr="00FF5F80">
              <w:rPr>
                <w:sz w:val="24"/>
                <w:szCs w:val="24"/>
              </w:rPr>
              <w:t>влечение общественности в предупреждени</w:t>
            </w:r>
            <w:r w:rsidR="00735EC8" w:rsidRPr="00FF5F80">
              <w:rPr>
                <w:sz w:val="24"/>
                <w:szCs w:val="24"/>
              </w:rPr>
              <w:t>и</w:t>
            </w:r>
            <w:r w:rsidR="00C36735" w:rsidRPr="00FF5F80">
              <w:rPr>
                <w:sz w:val="24"/>
                <w:szCs w:val="24"/>
              </w:rPr>
              <w:t xml:space="preserve"> правонарушений;</w:t>
            </w:r>
          </w:p>
          <w:p w:rsidR="00C36735" w:rsidRPr="00FF5F80" w:rsidRDefault="00FF5F80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735" w:rsidRPr="00FF5F80">
              <w:rPr>
                <w:sz w:val="24"/>
                <w:szCs w:val="24"/>
              </w:rPr>
              <w:t>профилактика правонарушений несовершеннолетних                       и молодежи;</w:t>
            </w:r>
          </w:p>
          <w:p w:rsidR="00071B3B" w:rsidRPr="00FF5F80" w:rsidRDefault="00FF5F80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735" w:rsidRPr="00FF5F80">
              <w:rPr>
                <w:sz w:val="24"/>
                <w:szCs w:val="24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071B3B" w:rsidRPr="00FF5F80" w:rsidTr="00FF5F80">
        <w:trPr>
          <w:trHeight w:val="41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Сокращение количества зарегистрированных преступлений</w:t>
            </w:r>
            <w:r w:rsidR="00C36735" w:rsidRPr="00FF5F80">
              <w:rPr>
                <w:sz w:val="24"/>
                <w:szCs w:val="24"/>
              </w:rPr>
              <w:t>.</w:t>
            </w:r>
          </w:p>
          <w:p w:rsidR="00071B3B" w:rsidRPr="00FF5F80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 xml:space="preserve">Снижение количества преступлений, совершенных лицами, ранее совершавшими преступления, в общем числе </w:t>
            </w:r>
            <w:r w:rsidRPr="00FF5F80">
              <w:rPr>
                <w:sz w:val="24"/>
                <w:szCs w:val="24"/>
              </w:rPr>
              <w:lastRenderedPageBreak/>
              <w:t>зарегистрированных преступлений</w:t>
            </w:r>
          </w:p>
          <w:p w:rsidR="00C36735" w:rsidRPr="00FF5F80" w:rsidRDefault="00071B3B" w:rsidP="009158DE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Снижение количества преступлений, совершенных лицами в состоянии алкогольного и наркотического опьянения, в общем числе зарегистрированных преступлений</w:t>
            </w:r>
            <w:r w:rsidR="00C36735" w:rsidRPr="00FF5F80">
              <w:rPr>
                <w:sz w:val="24"/>
                <w:szCs w:val="24"/>
              </w:rPr>
              <w:t>.</w:t>
            </w:r>
          </w:p>
        </w:tc>
      </w:tr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735EC8">
            <w:pPr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201</w:t>
            </w:r>
            <w:r w:rsidR="00735EC8" w:rsidRPr="00FF5F80">
              <w:rPr>
                <w:sz w:val="24"/>
                <w:szCs w:val="24"/>
              </w:rPr>
              <w:t>8</w:t>
            </w:r>
            <w:r w:rsidRPr="00FF5F80">
              <w:rPr>
                <w:sz w:val="24"/>
                <w:szCs w:val="24"/>
              </w:rPr>
              <w:t>–20</w:t>
            </w:r>
            <w:r w:rsidR="00C36735" w:rsidRPr="00FF5F80">
              <w:rPr>
                <w:sz w:val="24"/>
                <w:szCs w:val="24"/>
              </w:rPr>
              <w:t>2</w:t>
            </w:r>
            <w:r w:rsidR="00735EC8" w:rsidRPr="00FF5F80">
              <w:rPr>
                <w:sz w:val="24"/>
                <w:szCs w:val="24"/>
              </w:rPr>
              <w:t>2</w:t>
            </w:r>
            <w:r w:rsidRPr="00FF5F80">
              <w:rPr>
                <w:sz w:val="24"/>
                <w:szCs w:val="24"/>
              </w:rPr>
              <w:t xml:space="preserve"> годы</w:t>
            </w:r>
          </w:p>
        </w:tc>
      </w:tr>
      <w:tr w:rsidR="00071B3B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AD0CF4">
            <w:pPr>
              <w:rPr>
                <w:b/>
                <w:sz w:val="24"/>
                <w:szCs w:val="24"/>
              </w:rPr>
            </w:pPr>
            <w:r w:rsidRPr="00FF5F80">
              <w:rPr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FF5F80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Снижение количества зарегистрированных на территории сельского поселения преступлений, в том числе в общественных местах и на улице.</w:t>
            </w:r>
          </w:p>
          <w:p w:rsidR="00071B3B" w:rsidRPr="00FF5F80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Сокращение рецидивной преступности.</w:t>
            </w:r>
          </w:p>
          <w:p w:rsidR="00071B3B" w:rsidRPr="00FF5F80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FF5F80">
              <w:rPr>
                <w:sz w:val="24"/>
                <w:szCs w:val="24"/>
              </w:rPr>
              <w:t>контроля за</w:t>
            </w:r>
            <w:proofErr w:type="gramEnd"/>
            <w:r w:rsidRPr="00FF5F80">
              <w:rPr>
                <w:sz w:val="24"/>
                <w:szCs w:val="24"/>
              </w:rPr>
              <w:t xml:space="preserve"> миграционными потоками</w:t>
            </w:r>
          </w:p>
          <w:p w:rsidR="00071B3B" w:rsidRPr="00FF5F80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  <w:p w:rsidR="00071B3B" w:rsidRPr="00FF5F80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F5F80">
              <w:rPr>
                <w:sz w:val="24"/>
                <w:szCs w:val="24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  <w:tr w:rsidR="00C36735" w:rsidRPr="00FF5F80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FF5F80" w:rsidRDefault="00C36735" w:rsidP="00AD0CF4">
            <w:pPr>
              <w:rPr>
                <w:b/>
                <w:sz w:val="24"/>
                <w:szCs w:val="24"/>
              </w:rPr>
            </w:pPr>
            <w:proofErr w:type="gramStart"/>
            <w:r w:rsidRPr="00FF5F80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FF5F80">
              <w:rPr>
                <w:b/>
                <w:sz w:val="24"/>
                <w:szCs w:val="24"/>
              </w:rPr>
              <w:t xml:space="preserve"> ходом исполнения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FF5F80" w:rsidRDefault="00C36735" w:rsidP="00735EC8">
            <w:pPr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FF5F80">
              <w:rPr>
                <w:sz w:val="24"/>
                <w:szCs w:val="24"/>
              </w:rPr>
              <w:t>Контроль за</w:t>
            </w:r>
            <w:proofErr w:type="gramEnd"/>
            <w:r w:rsidRPr="00FF5F80">
              <w:rPr>
                <w:sz w:val="24"/>
                <w:szCs w:val="24"/>
              </w:rPr>
              <w:t xml:space="preserve"> ходом исполнения Программы осуществляет </w:t>
            </w:r>
            <w:r w:rsidR="00735EC8" w:rsidRPr="00FF5F80">
              <w:rPr>
                <w:sz w:val="24"/>
                <w:szCs w:val="24"/>
              </w:rPr>
              <w:t>Г</w:t>
            </w:r>
            <w:r w:rsidRPr="00FF5F80">
              <w:rPr>
                <w:sz w:val="24"/>
                <w:szCs w:val="24"/>
              </w:rPr>
              <w:t xml:space="preserve">лава </w:t>
            </w:r>
            <w:r w:rsidR="00735EC8" w:rsidRPr="00FF5F80">
              <w:rPr>
                <w:sz w:val="24"/>
                <w:szCs w:val="24"/>
              </w:rPr>
              <w:t>Новомихайловского сельсовета</w:t>
            </w:r>
          </w:p>
        </w:tc>
      </w:tr>
    </w:tbl>
    <w:p w:rsidR="005E0597" w:rsidRPr="00FF5F80" w:rsidRDefault="005E0597" w:rsidP="00C36735">
      <w:pPr>
        <w:ind w:left="284"/>
        <w:contextualSpacing/>
        <w:jc w:val="both"/>
        <w:rPr>
          <w:b/>
          <w:bCs/>
          <w:sz w:val="24"/>
          <w:szCs w:val="24"/>
        </w:rPr>
      </w:pPr>
    </w:p>
    <w:p w:rsidR="00C36735" w:rsidRPr="00FF5F80" w:rsidRDefault="005E0597" w:rsidP="005E0597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II</w:t>
      </w:r>
      <w:r w:rsidR="00C36735" w:rsidRPr="00FF5F80">
        <w:rPr>
          <w:b/>
          <w:bCs/>
          <w:sz w:val="24"/>
          <w:szCs w:val="24"/>
        </w:rPr>
        <w:t>. СОДЕРЖАНИЕ ПРОБЛЕМЫ И ОБОСНОВАНИЕ</w:t>
      </w:r>
      <w:r w:rsidRPr="00FF5F80">
        <w:rPr>
          <w:b/>
          <w:bCs/>
          <w:sz w:val="24"/>
          <w:szCs w:val="24"/>
        </w:rPr>
        <w:t xml:space="preserve"> </w:t>
      </w:r>
      <w:r w:rsidR="00C36735" w:rsidRPr="00FF5F80">
        <w:rPr>
          <w:b/>
          <w:bCs/>
          <w:sz w:val="24"/>
          <w:szCs w:val="24"/>
        </w:rPr>
        <w:t>НЕОБХОДИМОСТИ ЕЁ РЕШЕНИЯ ПР</w:t>
      </w:r>
      <w:r w:rsidR="00BB297B" w:rsidRPr="00FF5F80">
        <w:rPr>
          <w:b/>
          <w:bCs/>
          <w:sz w:val="24"/>
          <w:szCs w:val="24"/>
        </w:rPr>
        <w:t>О</w:t>
      </w:r>
      <w:r w:rsidR="00C36735" w:rsidRPr="00FF5F80">
        <w:rPr>
          <w:b/>
          <w:bCs/>
          <w:sz w:val="24"/>
          <w:szCs w:val="24"/>
        </w:rPr>
        <w:t>ГРАММНЫМИ МЕТОДАМИ</w:t>
      </w:r>
    </w:p>
    <w:p w:rsidR="005E0597" w:rsidRPr="00FF5F80" w:rsidRDefault="005E0597" w:rsidP="005E0597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9158DE" w:rsidRPr="00FF5F80" w:rsidRDefault="009158DE" w:rsidP="005E0597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A425B5" w:rsidRPr="00FF5F80" w:rsidRDefault="005E0597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Программа разработана в соответствии с Федеральным законом Российской Федерации «Об общих принципах организации местного самоуправления в Российской Федерации» № 131-ФЗ от 06. 03. 2003 года.</w:t>
      </w:r>
    </w:p>
    <w:p w:rsidR="005E0597" w:rsidRPr="00FF5F80" w:rsidRDefault="005E0597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 xml:space="preserve">Необходимость её подготовки и последующей реализации вызвана тем, что современная ситуация остаётся сложной. </w:t>
      </w:r>
    </w:p>
    <w:p w:rsidR="005E0597" w:rsidRPr="00FF5F80" w:rsidRDefault="005E0597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 xml:space="preserve">Состояние общественного порядка и безопасности в </w:t>
      </w:r>
      <w:r w:rsidR="00735EC8" w:rsidRPr="00FF5F80">
        <w:rPr>
          <w:sz w:val="24"/>
          <w:szCs w:val="24"/>
        </w:rPr>
        <w:t>Новомихайловском сельсовете</w:t>
      </w:r>
      <w:r w:rsidRPr="00FF5F80">
        <w:rPr>
          <w:sz w:val="24"/>
          <w:szCs w:val="24"/>
        </w:rPr>
        <w:t xml:space="preserve"> по-прежнему осложняется такими социальными факторами, как безработица, алкоголизм, низкий уровень жизни.</w:t>
      </w:r>
    </w:p>
    <w:p w:rsidR="00BB297B" w:rsidRPr="00FF5F80" w:rsidRDefault="00BB297B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Работа по выявлению и пресечению административных правонарушений характеризуется снижением количества задержанные правонарушителей.</w:t>
      </w:r>
      <w:r w:rsidR="003832AD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В</w:t>
      </w:r>
      <w:r w:rsidR="00735EC8" w:rsidRPr="00FF5F80">
        <w:rPr>
          <w:sz w:val="24"/>
          <w:szCs w:val="24"/>
        </w:rPr>
        <w:t xml:space="preserve"> связи</w:t>
      </w:r>
      <w:r w:rsidRPr="00FF5F80">
        <w:rPr>
          <w:sz w:val="24"/>
          <w:szCs w:val="24"/>
        </w:rPr>
        <w:t xml:space="preserve"> с сокращением личного состава правоохранительных органов снизились результаты по привлечению лиц к а</w:t>
      </w:r>
      <w:r w:rsidR="00735EC8" w:rsidRPr="00FF5F80">
        <w:rPr>
          <w:sz w:val="24"/>
          <w:szCs w:val="24"/>
        </w:rPr>
        <w:t xml:space="preserve">дминистративной ответственности </w:t>
      </w:r>
      <w:r w:rsidRPr="00FF5F80">
        <w:rPr>
          <w:sz w:val="24"/>
          <w:szCs w:val="24"/>
        </w:rPr>
        <w:t>за распитие спиртных напитков, мелкое хулиганство, появление</w:t>
      </w:r>
      <w:r w:rsidR="00735EC8" w:rsidRPr="00FF5F80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в общественных местах в пьяном виде.</w:t>
      </w:r>
    </w:p>
    <w:p w:rsidR="005E0597" w:rsidRPr="00FF5F80" w:rsidRDefault="005E0597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Крайне негативное влияние на оперативную о</w:t>
      </w:r>
      <w:r w:rsidR="009158DE" w:rsidRPr="00FF5F80">
        <w:rPr>
          <w:sz w:val="24"/>
          <w:szCs w:val="24"/>
        </w:rPr>
        <w:t>б</w:t>
      </w:r>
      <w:r w:rsidRPr="00FF5F80">
        <w:rPr>
          <w:sz w:val="24"/>
          <w:szCs w:val="24"/>
        </w:rPr>
        <w:t xml:space="preserve">становку оказывают отдельные социально неадаптированные категории граждан, среди которых дети и подростки предоставленные сами себе, несовершеннолетние правонарушители и лица, освобожденные из мест лишения свободы, а также </w:t>
      </w:r>
      <w:proofErr w:type="spellStart"/>
      <w:r w:rsidRPr="00FF5F80">
        <w:rPr>
          <w:sz w:val="24"/>
          <w:szCs w:val="24"/>
        </w:rPr>
        <w:t>невыработанность</w:t>
      </w:r>
      <w:proofErr w:type="spellEnd"/>
      <w:r w:rsidRPr="00FF5F80">
        <w:rPr>
          <w:sz w:val="24"/>
          <w:szCs w:val="24"/>
        </w:rPr>
        <w:t xml:space="preserve"> действенных форм реабилитации перечисленных категорий граждан.</w:t>
      </w:r>
    </w:p>
    <w:p w:rsidR="005E0597" w:rsidRPr="00FF5F80" w:rsidRDefault="005E0597" w:rsidP="005E0597">
      <w:pPr>
        <w:ind w:firstLine="692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Программа рассчитана на 5 лет в связи с изменениями ситуации</w:t>
      </w:r>
      <w:r w:rsidR="003832AD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в рассматриваемой сфере и необходимостью совершенствования форм</w:t>
      </w:r>
      <w:r w:rsidR="003832AD">
        <w:rPr>
          <w:sz w:val="24"/>
          <w:szCs w:val="24"/>
        </w:rPr>
        <w:t xml:space="preserve"> и</w:t>
      </w:r>
      <w:r w:rsidRPr="00FF5F80">
        <w:rPr>
          <w:sz w:val="24"/>
          <w:szCs w:val="24"/>
        </w:rPr>
        <w:t xml:space="preserve"> методов профилактики преступности, на решение которых ориентированы предусмотренные Программой мероприятия.</w:t>
      </w:r>
    </w:p>
    <w:p w:rsidR="00BB297B" w:rsidRPr="00FF5F80" w:rsidRDefault="00BB297B" w:rsidP="005E0597">
      <w:pPr>
        <w:ind w:firstLine="692"/>
        <w:jc w:val="both"/>
        <w:rPr>
          <w:sz w:val="24"/>
          <w:szCs w:val="24"/>
        </w:rPr>
      </w:pPr>
    </w:p>
    <w:p w:rsidR="009158DE" w:rsidRPr="00FF5F80" w:rsidRDefault="009158DE" w:rsidP="005E0597">
      <w:pPr>
        <w:ind w:firstLine="692"/>
        <w:jc w:val="both"/>
        <w:rPr>
          <w:sz w:val="24"/>
          <w:szCs w:val="24"/>
        </w:rPr>
      </w:pPr>
    </w:p>
    <w:p w:rsidR="00BB297B" w:rsidRPr="00FF5F80" w:rsidRDefault="00BB297B" w:rsidP="00BB297B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III</w:t>
      </w:r>
      <w:r w:rsidRPr="00FF5F80">
        <w:rPr>
          <w:b/>
          <w:bCs/>
          <w:sz w:val="24"/>
          <w:szCs w:val="24"/>
        </w:rPr>
        <w:t>. ЦЕЛИ, ЗАДАЧИ МУНИЦИПАЛЬНОЙ ПРОГРАММЫ В СФЕРЕ ПРОФИЛАКТИКИ ПРАВОНАРУШЕНИЙ</w:t>
      </w:r>
    </w:p>
    <w:p w:rsidR="00BB297B" w:rsidRPr="00FF5F80" w:rsidRDefault="00BB297B" w:rsidP="00BB297B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BB297B" w:rsidRPr="00FF5F80" w:rsidRDefault="00BB297B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bCs/>
          <w:sz w:val="24"/>
          <w:szCs w:val="24"/>
        </w:rPr>
        <w:tab/>
        <w:t xml:space="preserve">Основной целью муниципальной Программы является повышение уровня безопасности граждан, совершенствование системы социальной профилактики </w:t>
      </w:r>
      <w:r w:rsidRPr="00FF5F80">
        <w:rPr>
          <w:bCs/>
          <w:sz w:val="24"/>
          <w:szCs w:val="24"/>
        </w:rPr>
        <w:lastRenderedPageBreak/>
        <w:t xml:space="preserve">правонарушений, повышение уровня правовой грамотности для формирования правосознания жителей </w:t>
      </w:r>
      <w:r w:rsidR="0026325C" w:rsidRPr="00FF5F80">
        <w:rPr>
          <w:sz w:val="24"/>
          <w:szCs w:val="24"/>
        </w:rPr>
        <w:t>Новомихайловского сельсовета</w:t>
      </w:r>
      <w:r w:rsidR="009158DE" w:rsidRPr="00FF5F80">
        <w:rPr>
          <w:sz w:val="24"/>
          <w:szCs w:val="24"/>
        </w:rPr>
        <w:t>.</w:t>
      </w:r>
    </w:p>
    <w:p w:rsidR="009158DE" w:rsidRPr="00FF5F80" w:rsidRDefault="009158DE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  <w:t>Для достижения указанной цели в рамках муниципальной программы предполагает решение следующих задач:</w:t>
      </w:r>
    </w:p>
    <w:p w:rsidR="009158DE" w:rsidRPr="00FF5F80" w:rsidRDefault="009158DE" w:rsidP="00BB297B">
      <w:pPr>
        <w:ind w:left="284"/>
        <w:contextualSpacing/>
        <w:jc w:val="both"/>
        <w:rPr>
          <w:sz w:val="24"/>
          <w:szCs w:val="24"/>
        </w:rPr>
      </w:pPr>
    </w:p>
    <w:p w:rsidR="009158DE" w:rsidRPr="00FF5F80" w:rsidRDefault="002D6ABF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9158DE" w:rsidRPr="00FF5F80">
        <w:rPr>
          <w:sz w:val="24"/>
          <w:szCs w:val="24"/>
        </w:rPr>
        <w:t>1. Нормативно-правовое и информационно-методическое обеспечение профилактики правонарушений.</w:t>
      </w:r>
    </w:p>
    <w:p w:rsidR="009158DE" w:rsidRPr="00FF5F80" w:rsidRDefault="002D6ABF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9158DE" w:rsidRPr="00FF5F80">
        <w:rPr>
          <w:sz w:val="24"/>
          <w:szCs w:val="24"/>
        </w:rPr>
        <w:t xml:space="preserve">2. Профилактика правонарушений в </w:t>
      </w:r>
      <w:r w:rsidR="0026325C" w:rsidRPr="00FF5F80">
        <w:rPr>
          <w:sz w:val="24"/>
          <w:szCs w:val="24"/>
        </w:rPr>
        <w:t>Новомихайловском сельсовете</w:t>
      </w:r>
      <w:r w:rsidR="009158DE" w:rsidRPr="00FF5F80">
        <w:rPr>
          <w:sz w:val="24"/>
          <w:szCs w:val="24"/>
        </w:rPr>
        <w:t xml:space="preserve"> и вовлечение общественности в предупреждение правонарушений.</w:t>
      </w:r>
    </w:p>
    <w:p w:rsidR="009158DE" w:rsidRPr="00FF5F80" w:rsidRDefault="002D6ABF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9158DE" w:rsidRPr="00FF5F80">
        <w:rPr>
          <w:sz w:val="24"/>
          <w:szCs w:val="24"/>
        </w:rPr>
        <w:t>3. Профилактика правонарушений несовершеннолетних и молодежи.</w:t>
      </w:r>
    </w:p>
    <w:p w:rsidR="009158DE" w:rsidRPr="00FF5F80" w:rsidRDefault="002D6ABF" w:rsidP="00BB297B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9158DE" w:rsidRPr="00FF5F80">
        <w:rPr>
          <w:sz w:val="24"/>
          <w:szCs w:val="24"/>
        </w:rPr>
        <w:t xml:space="preserve">4. Профилактика правонарушений среди лиц, освободившихся из мест лишения свободы. </w:t>
      </w:r>
    </w:p>
    <w:p w:rsidR="002D6ABF" w:rsidRPr="00FF5F80" w:rsidRDefault="002D6ABF" w:rsidP="00BB297B">
      <w:pPr>
        <w:ind w:left="284"/>
        <w:contextualSpacing/>
        <w:jc w:val="both"/>
        <w:rPr>
          <w:sz w:val="24"/>
          <w:szCs w:val="24"/>
        </w:rPr>
      </w:pPr>
    </w:p>
    <w:p w:rsidR="002D6ABF" w:rsidRPr="00FF5F80" w:rsidRDefault="002D6ABF" w:rsidP="002D6ABF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IV</w:t>
      </w:r>
      <w:r w:rsidRPr="00FF5F80">
        <w:rPr>
          <w:b/>
          <w:bCs/>
          <w:sz w:val="24"/>
          <w:szCs w:val="24"/>
        </w:rPr>
        <w:t>. ОСНОВНЫЕ ЗАДАЧИ ПРОГРАММЫ</w:t>
      </w:r>
    </w:p>
    <w:p w:rsidR="002D6ABF" w:rsidRPr="00FF5F80" w:rsidRDefault="002D6ABF" w:rsidP="002D6ABF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2D6ABF" w:rsidRPr="00FF5F80" w:rsidRDefault="002D6ABF" w:rsidP="002D6ABF">
      <w:pPr>
        <w:ind w:left="284"/>
        <w:contextualSpacing/>
        <w:jc w:val="both"/>
        <w:rPr>
          <w:sz w:val="24"/>
          <w:szCs w:val="24"/>
        </w:rPr>
      </w:pPr>
      <w:r w:rsidRPr="00FF5F80">
        <w:rPr>
          <w:bCs/>
          <w:sz w:val="24"/>
          <w:szCs w:val="24"/>
        </w:rPr>
        <w:tab/>
        <w:t xml:space="preserve">Для реализации </w:t>
      </w:r>
      <w:r w:rsidR="006471ED">
        <w:rPr>
          <w:bCs/>
          <w:sz w:val="24"/>
          <w:szCs w:val="24"/>
        </w:rPr>
        <w:t>основных</w:t>
      </w:r>
      <w:r w:rsidRPr="00FF5F80">
        <w:rPr>
          <w:bCs/>
          <w:sz w:val="24"/>
          <w:szCs w:val="24"/>
        </w:rPr>
        <w:t xml:space="preserve"> мероприятий муниципальной программы</w:t>
      </w:r>
      <w:r w:rsidR="003832AD">
        <w:rPr>
          <w:bCs/>
          <w:sz w:val="24"/>
          <w:szCs w:val="24"/>
        </w:rPr>
        <w:t xml:space="preserve"> </w:t>
      </w:r>
      <w:r w:rsidR="0026325C" w:rsidRPr="00FF5F80">
        <w:rPr>
          <w:bCs/>
          <w:sz w:val="24"/>
          <w:szCs w:val="24"/>
        </w:rPr>
        <w:t xml:space="preserve">«Профилактика правонарушений в сфере общественного порядка в Новомихайловском сельсовете Татарского района Новосибирской области  на 2018-2022 годы» </w:t>
      </w:r>
      <w:r w:rsidRPr="00FF5F80">
        <w:rPr>
          <w:bCs/>
          <w:sz w:val="24"/>
          <w:szCs w:val="24"/>
        </w:rPr>
        <w:t xml:space="preserve"> </w:t>
      </w:r>
      <w:r w:rsidRPr="00FF5F80">
        <w:rPr>
          <w:sz w:val="24"/>
          <w:szCs w:val="24"/>
        </w:rPr>
        <w:t>предусмотрено решение следующих задач:</w:t>
      </w:r>
    </w:p>
    <w:p w:rsidR="002D6ABF" w:rsidRPr="00FF5F80" w:rsidRDefault="002D6ABF" w:rsidP="002D6ABF">
      <w:pPr>
        <w:ind w:left="284"/>
        <w:contextualSpacing/>
        <w:jc w:val="both"/>
        <w:rPr>
          <w:b/>
          <w:sz w:val="24"/>
          <w:szCs w:val="24"/>
        </w:rPr>
      </w:pPr>
      <w:r w:rsidRPr="00FF5F80">
        <w:rPr>
          <w:sz w:val="24"/>
          <w:szCs w:val="24"/>
        </w:rPr>
        <w:tab/>
      </w:r>
      <w:r w:rsidR="00794A13" w:rsidRPr="00FF5F80">
        <w:rPr>
          <w:b/>
          <w:sz w:val="24"/>
          <w:szCs w:val="24"/>
        </w:rPr>
        <w:t>Решение з</w:t>
      </w:r>
      <w:r w:rsidRPr="00FF5F80">
        <w:rPr>
          <w:b/>
          <w:sz w:val="24"/>
          <w:szCs w:val="24"/>
        </w:rPr>
        <w:t>адач</w:t>
      </w:r>
      <w:r w:rsidR="00794A13" w:rsidRPr="00FF5F80">
        <w:rPr>
          <w:b/>
          <w:sz w:val="24"/>
          <w:szCs w:val="24"/>
        </w:rPr>
        <w:t>и</w:t>
      </w:r>
      <w:r w:rsidRPr="00FF5F80">
        <w:rPr>
          <w:b/>
          <w:sz w:val="24"/>
          <w:szCs w:val="24"/>
        </w:rPr>
        <w:t xml:space="preserve"> 1:</w:t>
      </w:r>
    </w:p>
    <w:p w:rsidR="0047353E" w:rsidRPr="00FF5F80" w:rsidRDefault="002D6ABF" w:rsidP="002D6ABF">
      <w:pPr>
        <w:ind w:left="284"/>
        <w:contextualSpacing/>
        <w:jc w:val="both"/>
        <w:rPr>
          <w:sz w:val="24"/>
          <w:szCs w:val="24"/>
        </w:rPr>
      </w:pPr>
      <w:r w:rsidRPr="00FF5F80">
        <w:rPr>
          <w:bCs/>
          <w:sz w:val="24"/>
          <w:szCs w:val="24"/>
        </w:rPr>
        <w:tab/>
      </w:r>
      <w:r w:rsidRPr="00FF5F80">
        <w:rPr>
          <w:i/>
          <w:sz w:val="24"/>
          <w:szCs w:val="24"/>
        </w:rPr>
        <w:t>Нормативно-правовое и информационно-методическое обеспечение профилактики правонарушени</w:t>
      </w:r>
      <w:proofErr w:type="gramStart"/>
      <w:r w:rsidRPr="00FF5F80">
        <w:rPr>
          <w:i/>
          <w:sz w:val="24"/>
          <w:szCs w:val="24"/>
        </w:rPr>
        <w:t>й</w:t>
      </w:r>
      <w:r w:rsidR="0026325C" w:rsidRPr="00FF5F80">
        <w:rPr>
          <w:sz w:val="24"/>
          <w:szCs w:val="24"/>
        </w:rPr>
        <w:t>-</w:t>
      </w:r>
      <w:proofErr w:type="gramEnd"/>
      <w:r w:rsidRPr="00FF5F80">
        <w:rPr>
          <w:sz w:val="24"/>
          <w:szCs w:val="24"/>
        </w:rPr>
        <w:t xml:space="preserve"> </w:t>
      </w:r>
      <w:r w:rsidR="00CA72B0" w:rsidRPr="00FF5F80">
        <w:rPr>
          <w:sz w:val="24"/>
          <w:szCs w:val="24"/>
        </w:rPr>
        <w:t>в основе данного направления лежит работа по разработке необходимых нормативн</w:t>
      </w:r>
      <w:r w:rsidR="0026325C" w:rsidRPr="00FF5F80">
        <w:rPr>
          <w:sz w:val="24"/>
          <w:szCs w:val="24"/>
        </w:rPr>
        <w:t>ых</w:t>
      </w:r>
      <w:r w:rsidR="00CA72B0" w:rsidRPr="00FF5F80">
        <w:rPr>
          <w:sz w:val="24"/>
          <w:szCs w:val="24"/>
        </w:rPr>
        <w:t xml:space="preserve"> правовых актов и анализу действующего законодательства.</w:t>
      </w:r>
    </w:p>
    <w:p w:rsidR="00CA72B0" w:rsidRPr="00FF5F80" w:rsidRDefault="0047353E" w:rsidP="002D6ABF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  <w:t>Информационно-методическое обеспечение профилактики правонарушений подразумевает под собой: п</w:t>
      </w:r>
      <w:r w:rsidR="00CA72B0" w:rsidRPr="00FF5F80">
        <w:rPr>
          <w:sz w:val="24"/>
          <w:szCs w:val="24"/>
        </w:rPr>
        <w:t>роведение семинаров, круглых столов для предста</w:t>
      </w:r>
      <w:r w:rsidRPr="00FF5F80">
        <w:rPr>
          <w:sz w:val="24"/>
          <w:szCs w:val="24"/>
        </w:rPr>
        <w:t>вителей общественных организаций, специалистов, занимающихся профилактикой правонарушений. Размещение</w:t>
      </w:r>
      <w:r w:rsidR="003832AD">
        <w:rPr>
          <w:sz w:val="24"/>
          <w:szCs w:val="24"/>
        </w:rPr>
        <w:t xml:space="preserve"> </w:t>
      </w:r>
      <w:r w:rsidR="0026325C" w:rsidRPr="00FF5F80">
        <w:rPr>
          <w:sz w:val="24"/>
          <w:szCs w:val="24"/>
        </w:rPr>
        <w:t xml:space="preserve">в СМИ и </w:t>
      </w:r>
      <w:r w:rsidRPr="00FF5F80">
        <w:rPr>
          <w:sz w:val="24"/>
          <w:szCs w:val="24"/>
        </w:rPr>
        <w:t xml:space="preserve">на официальном сайте </w:t>
      </w:r>
      <w:r w:rsidR="0026325C" w:rsidRPr="00FF5F80">
        <w:rPr>
          <w:sz w:val="24"/>
          <w:szCs w:val="24"/>
        </w:rPr>
        <w:t>администрации Новомихайловского сельсовета</w:t>
      </w:r>
      <w:r w:rsidRPr="00FF5F80">
        <w:rPr>
          <w:sz w:val="24"/>
          <w:szCs w:val="24"/>
        </w:rPr>
        <w:t xml:space="preserve"> материалов в сфере профилактики правонарушений</w:t>
      </w:r>
      <w:r w:rsidR="00794A13" w:rsidRPr="00FF5F80">
        <w:rPr>
          <w:sz w:val="24"/>
          <w:szCs w:val="24"/>
        </w:rPr>
        <w:t>.</w:t>
      </w:r>
    </w:p>
    <w:p w:rsidR="002D6ABF" w:rsidRPr="00FF5F80" w:rsidRDefault="002D6ABF" w:rsidP="002D6ABF">
      <w:pPr>
        <w:ind w:left="284"/>
        <w:contextualSpacing/>
        <w:jc w:val="both"/>
        <w:rPr>
          <w:bCs/>
          <w:sz w:val="24"/>
          <w:szCs w:val="24"/>
        </w:rPr>
      </w:pPr>
      <w:r w:rsidRPr="00FF5F80">
        <w:rPr>
          <w:sz w:val="24"/>
          <w:szCs w:val="24"/>
        </w:rPr>
        <w:tab/>
      </w:r>
      <w:r w:rsidR="00794A13" w:rsidRPr="00FF5F80">
        <w:rPr>
          <w:b/>
          <w:sz w:val="24"/>
          <w:szCs w:val="24"/>
        </w:rPr>
        <w:t>Решение задачи 2:</w:t>
      </w:r>
    </w:p>
    <w:p w:rsidR="00794A13" w:rsidRPr="00FF5F80" w:rsidRDefault="00794A13" w:rsidP="00794A13">
      <w:pPr>
        <w:ind w:left="284"/>
        <w:contextualSpacing/>
        <w:jc w:val="both"/>
        <w:rPr>
          <w:sz w:val="24"/>
          <w:szCs w:val="24"/>
        </w:rPr>
      </w:pPr>
      <w:r w:rsidRPr="00FF5F80">
        <w:rPr>
          <w:b/>
          <w:bCs/>
          <w:sz w:val="24"/>
          <w:szCs w:val="24"/>
        </w:rPr>
        <w:tab/>
      </w:r>
      <w:r w:rsidRPr="00FF5F80">
        <w:rPr>
          <w:i/>
          <w:sz w:val="24"/>
          <w:szCs w:val="24"/>
        </w:rPr>
        <w:t xml:space="preserve">Профилактика правонарушений в </w:t>
      </w:r>
      <w:r w:rsidR="0026325C" w:rsidRPr="00FF5F80">
        <w:rPr>
          <w:i/>
          <w:sz w:val="24"/>
          <w:szCs w:val="24"/>
        </w:rPr>
        <w:t>Новомихайловском сельсовете</w:t>
      </w:r>
      <w:r w:rsidRPr="00FF5F80">
        <w:rPr>
          <w:sz w:val="24"/>
          <w:szCs w:val="24"/>
        </w:rPr>
        <w:t xml:space="preserve"> </w:t>
      </w:r>
      <w:r w:rsidRPr="00FF5F80">
        <w:rPr>
          <w:i/>
          <w:sz w:val="24"/>
          <w:szCs w:val="24"/>
        </w:rPr>
        <w:t xml:space="preserve">и вовлечение общественности в предупреждение правонарушений </w:t>
      </w:r>
      <w:r w:rsidRPr="00FF5F80">
        <w:rPr>
          <w:sz w:val="24"/>
          <w:szCs w:val="24"/>
        </w:rPr>
        <w:t>планируется посредством реализации следующих мероприятий:</w:t>
      </w:r>
    </w:p>
    <w:p w:rsidR="00794A13" w:rsidRPr="00FF5F80" w:rsidRDefault="00794A13" w:rsidP="00794A13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26325C" w:rsidRPr="00FF5F80">
        <w:rPr>
          <w:sz w:val="24"/>
          <w:szCs w:val="24"/>
        </w:rPr>
        <w:t>1.</w:t>
      </w:r>
      <w:r w:rsidRPr="00FF5F80">
        <w:rPr>
          <w:sz w:val="24"/>
          <w:szCs w:val="24"/>
        </w:rPr>
        <w:t>Организация работы по социальной адаптации лиц, склонных</w:t>
      </w:r>
      <w:r w:rsidR="003832AD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к совершению преступлений и административных правонарушений;</w:t>
      </w:r>
    </w:p>
    <w:p w:rsidR="00794A13" w:rsidRPr="00FF5F80" w:rsidRDefault="00794A13" w:rsidP="00794A13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26325C" w:rsidRPr="00FF5F80">
        <w:rPr>
          <w:sz w:val="24"/>
          <w:szCs w:val="24"/>
        </w:rPr>
        <w:t>2.</w:t>
      </w:r>
      <w:r w:rsidRPr="00FF5F80">
        <w:rPr>
          <w:sz w:val="24"/>
          <w:szCs w:val="24"/>
        </w:rPr>
        <w:t xml:space="preserve">Привлечение населения </w:t>
      </w:r>
      <w:r w:rsidR="0026325C" w:rsidRPr="00FF5F80">
        <w:rPr>
          <w:sz w:val="24"/>
          <w:szCs w:val="24"/>
        </w:rPr>
        <w:t>Новомихайловского сельсовета</w:t>
      </w:r>
      <w:r w:rsidRPr="00FF5F80">
        <w:rPr>
          <w:sz w:val="24"/>
          <w:szCs w:val="24"/>
        </w:rPr>
        <w:t xml:space="preserve"> различных возрастных и социальных групп к участию в деятельности добровольных общественных </w:t>
      </w:r>
      <w:r w:rsidR="0026325C" w:rsidRPr="00FF5F80">
        <w:rPr>
          <w:sz w:val="24"/>
          <w:szCs w:val="24"/>
        </w:rPr>
        <w:t>организаций</w:t>
      </w:r>
      <w:r w:rsidRPr="00FF5F80">
        <w:rPr>
          <w:sz w:val="24"/>
          <w:szCs w:val="24"/>
        </w:rPr>
        <w:t xml:space="preserve"> в сфере охраны общественного порядка: родительских и межведомственных патрулей и др.</w:t>
      </w:r>
    </w:p>
    <w:p w:rsidR="00794A13" w:rsidRPr="00FF5F80" w:rsidRDefault="00794A13" w:rsidP="00794A13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</w:r>
      <w:r w:rsidR="0026325C" w:rsidRPr="00FF5F80">
        <w:rPr>
          <w:sz w:val="24"/>
          <w:szCs w:val="24"/>
        </w:rPr>
        <w:t>3.</w:t>
      </w:r>
      <w:r w:rsidRPr="00FF5F80">
        <w:rPr>
          <w:sz w:val="24"/>
          <w:szCs w:val="24"/>
        </w:rPr>
        <w:t xml:space="preserve">Проведение мероприятий профилактической направленности (рейды, патрулирование и др.) с участием добровольных общественных </w:t>
      </w:r>
      <w:r w:rsidR="0026325C" w:rsidRPr="00FF5F80">
        <w:rPr>
          <w:sz w:val="24"/>
          <w:szCs w:val="24"/>
        </w:rPr>
        <w:t>организаций</w:t>
      </w:r>
    </w:p>
    <w:p w:rsidR="00794A13" w:rsidRPr="00FF5F80" w:rsidRDefault="00794A13" w:rsidP="00794A13">
      <w:pPr>
        <w:ind w:left="284"/>
        <w:contextualSpacing/>
        <w:jc w:val="both"/>
        <w:rPr>
          <w:sz w:val="24"/>
          <w:szCs w:val="24"/>
        </w:rPr>
      </w:pPr>
      <w:r w:rsidRPr="00FF5F80">
        <w:rPr>
          <w:sz w:val="24"/>
          <w:szCs w:val="24"/>
        </w:rPr>
        <w:tab/>
        <w:t xml:space="preserve">- направлено на </w:t>
      </w:r>
      <w:r w:rsidR="00BC54C2" w:rsidRPr="00FF5F80">
        <w:rPr>
          <w:sz w:val="24"/>
          <w:szCs w:val="24"/>
        </w:rPr>
        <w:t xml:space="preserve">вовлечение в деятельность по обеспечению правопорядка граждан, добровольных общественных </w:t>
      </w:r>
      <w:r w:rsidR="0026325C" w:rsidRPr="00FF5F80">
        <w:rPr>
          <w:sz w:val="24"/>
          <w:szCs w:val="24"/>
        </w:rPr>
        <w:t>организаций</w:t>
      </w:r>
      <w:r w:rsidR="00BC54C2" w:rsidRPr="00FF5F80">
        <w:rPr>
          <w:sz w:val="24"/>
          <w:szCs w:val="24"/>
        </w:rPr>
        <w:t>, формирование правосознания жителей</w:t>
      </w:r>
      <w:r w:rsidR="0026325C" w:rsidRPr="00FF5F80">
        <w:rPr>
          <w:sz w:val="24"/>
          <w:szCs w:val="24"/>
        </w:rPr>
        <w:t xml:space="preserve"> Новомихайловского сельсовета</w:t>
      </w:r>
      <w:r w:rsidR="00BC54C2" w:rsidRPr="00FF5F80">
        <w:rPr>
          <w:sz w:val="24"/>
          <w:szCs w:val="24"/>
        </w:rPr>
        <w:t>;</w:t>
      </w:r>
    </w:p>
    <w:p w:rsidR="00BC54C2" w:rsidRPr="00FF5F80" w:rsidRDefault="00BC54C2" w:rsidP="00794A13">
      <w:pPr>
        <w:ind w:left="284"/>
        <w:contextualSpacing/>
        <w:jc w:val="both"/>
        <w:rPr>
          <w:bCs/>
          <w:sz w:val="24"/>
          <w:szCs w:val="24"/>
        </w:rPr>
      </w:pPr>
      <w:r w:rsidRPr="00FF5F80">
        <w:rPr>
          <w:sz w:val="24"/>
          <w:szCs w:val="24"/>
        </w:rPr>
        <w:tab/>
      </w:r>
      <w:r w:rsidR="0026325C" w:rsidRPr="00FF5F80">
        <w:rPr>
          <w:sz w:val="24"/>
          <w:szCs w:val="24"/>
        </w:rPr>
        <w:t>4.</w:t>
      </w:r>
      <w:r w:rsidRPr="00FF5F80">
        <w:rPr>
          <w:sz w:val="24"/>
          <w:szCs w:val="24"/>
        </w:rPr>
        <w:t xml:space="preserve">Стимулирование граждан – членов добровольной народной дружины </w:t>
      </w:r>
      <w:r w:rsidR="0056506F" w:rsidRPr="00FF5F80">
        <w:rPr>
          <w:sz w:val="24"/>
          <w:szCs w:val="24"/>
        </w:rPr>
        <w:t>–</w:t>
      </w:r>
      <w:r w:rsidRPr="00FF5F80">
        <w:rPr>
          <w:sz w:val="24"/>
          <w:szCs w:val="24"/>
        </w:rPr>
        <w:t xml:space="preserve"> </w:t>
      </w:r>
      <w:r w:rsidR="0056506F" w:rsidRPr="00FF5F80">
        <w:rPr>
          <w:sz w:val="24"/>
          <w:szCs w:val="24"/>
        </w:rPr>
        <w:t xml:space="preserve">на участие в мероприятиях по профилактике правонарушений и охране общественного порядка в </w:t>
      </w:r>
      <w:r w:rsidR="0026325C" w:rsidRPr="00FF5F80">
        <w:rPr>
          <w:sz w:val="24"/>
          <w:szCs w:val="24"/>
        </w:rPr>
        <w:t>Новомихайловском сельсовете</w:t>
      </w:r>
      <w:r w:rsidR="0056506F" w:rsidRPr="00FF5F80">
        <w:rPr>
          <w:sz w:val="24"/>
          <w:szCs w:val="24"/>
        </w:rPr>
        <w:t>.</w:t>
      </w:r>
    </w:p>
    <w:p w:rsidR="002D6ABF" w:rsidRPr="00FF5F80" w:rsidRDefault="002D6ABF" w:rsidP="002D6ABF">
      <w:pPr>
        <w:ind w:left="284"/>
        <w:contextualSpacing/>
        <w:jc w:val="both"/>
        <w:rPr>
          <w:b/>
          <w:sz w:val="24"/>
          <w:szCs w:val="24"/>
        </w:rPr>
      </w:pPr>
      <w:r w:rsidRPr="00FF5F80">
        <w:rPr>
          <w:bCs/>
          <w:sz w:val="24"/>
          <w:szCs w:val="24"/>
        </w:rPr>
        <w:tab/>
      </w:r>
      <w:r w:rsidR="00186EDF" w:rsidRPr="00FF5F80">
        <w:rPr>
          <w:b/>
          <w:sz w:val="24"/>
          <w:szCs w:val="24"/>
        </w:rPr>
        <w:t>Решение задачи 3:</w:t>
      </w:r>
    </w:p>
    <w:p w:rsidR="00186EDF" w:rsidRPr="00FF5F80" w:rsidRDefault="00186EDF" w:rsidP="002D6ABF">
      <w:pPr>
        <w:ind w:left="284"/>
        <w:contextualSpacing/>
        <w:jc w:val="both"/>
        <w:rPr>
          <w:sz w:val="24"/>
          <w:szCs w:val="24"/>
        </w:rPr>
      </w:pPr>
      <w:r w:rsidRPr="00FF5F80">
        <w:rPr>
          <w:b/>
          <w:sz w:val="24"/>
          <w:szCs w:val="24"/>
        </w:rPr>
        <w:tab/>
      </w:r>
      <w:r w:rsidRPr="006471ED">
        <w:rPr>
          <w:i/>
          <w:sz w:val="24"/>
          <w:szCs w:val="24"/>
        </w:rPr>
        <w:t>Профилактика правонарушений несовершеннолетних и молодежи</w:t>
      </w:r>
      <w:r w:rsidRPr="00FF5F80">
        <w:rPr>
          <w:sz w:val="24"/>
          <w:szCs w:val="24"/>
        </w:rPr>
        <w:t xml:space="preserve"> планируется посредством реализации следующих основных мероприятий:</w:t>
      </w:r>
    </w:p>
    <w:p w:rsidR="00186EDF" w:rsidRPr="00FF5F80" w:rsidRDefault="00186EDF" w:rsidP="002D6ABF">
      <w:pPr>
        <w:ind w:left="284"/>
        <w:contextualSpacing/>
        <w:jc w:val="both"/>
        <w:rPr>
          <w:sz w:val="24"/>
          <w:szCs w:val="24"/>
        </w:rPr>
      </w:pPr>
      <w:r w:rsidRPr="00FF5F80">
        <w:rPr>
          <w:b/>
          <w:sz w:val="24"/>
          <w:szCs w:val="24"/>
        </w:rPr>
        <w:tab/>
      </w:r>
      <w:r w:rsidR="006471ED">
        <w:rPr>
          <w:b/>
          <w:sz w:val="24"/>
          <w:szCs w:val="24"/>
        </w:rPr>
        <w:t>1.</w:t>
      </w:r>
      <w:r w:rsidRPr="00FF5F80">
        <w:rPr>
          <w:sz w:val="24"/>
          <w:szCs w:val="24"/>
        </w:rPr>
        <w:t>Организация занятости несовершеннолетних общественно-полезным трудом.</w:t>
      </w:r>
    </w:p>
    <w:p w:rsidR="002D6ABF" w:rsidRPr="00FF5F80" w:rsidRDefault="00186EDF" w:rsidP="00BB297B">
      <w:pPr>
        <w:ind w:left="284"/>
        <w:contextualSpacing/>
        <w:jc w:val="both"/>
        <w:rPr>
          <w:bCs/>
          <w:sz w:val="24"/>
          <w:szCs w:val="24"/>
        </w:rPr>
      </w:pPr>
      <w:r w:rsidRPr="00FF5F80">
        <w:rPr>
          <w:b/>
          <w:sz w:val="24"/>
          <w:szCs w:val="24"/>
        </w:rPr>
        <w:tab/>
        <w:t>Решение задачи 4:</w:t>
      </w:r>
    </w:p>
    <w:p w:rsidR="00186EDF" w:rsidRPr="00FF5F80" w:rsidRDefault="00186EDF" w:rsidP="00186EDF">
      <w:pPr>
        <w:ind w:left="284"/>
        <w:contextualSpacing/>
        <w:jc w:val="both"/>
        <w:rPr>
          <w:sz w:val="24"/>
          <w:szCs w:val="24"/>
        </w:rPr>
      </w:pPr>
      <w:r w:rsidRPr="006471ED">
        <w:rPr>
          <w:i/>
          <w:sz w:val="24"/>
          <w:szCs w:val="24"/>
        </w:rPr>
        <w:t xml:space="preserve">Профилактика правонарушений среди </w:t>
      </w:r>
      <w:proofErr w:type="gramStart"/>
      <w:r w:rsidRPr="006471ED">
        <w:rPr>
          <w:i/>
          <w:sz w:val="24"/>
          <w:szCs w:val="24"/>
        </w:rPr>
        <w:t>лиц, освободившихся из мест лишения свободы</w:t>
      </w:r>
      <w:r w:rsidRPr="00FF5F80">
        <w:rPr>
          <w:sz w:val="24"/>
          <w:szCs w:val="24"/>
        </w:rPr>
        <w:t xml:space="preserve"> планируется</w:t>
      </w:r>
      <w:proofErr w:type="gramEnd"/>
      <w:r w:rsidRPr="00FF5F80">
        <w:rPr>
          <w:sz w:val="24"/>
          <w:szCs w:val="24"/>
        </w:rPr>
        <w:t xml:space="preserve"> посредством реализации следующих основных мероприятий:</w:t>
      </w:r>
    </w:p>
    <w:p w:rsidR="00BB297B" w:rsidRPr="00FF5F80" w:rsidRDefault="006471ED" w:rsidP="005E0597">
      <w:pPr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186EDF" w:rsidRPr="00FF5F80">
        <w:rPr>
          <w:sz w:val="24"/>
          <w:szCs w:val="24"/>
        </w:rPr>
        <w:t>Разработка и реализация мер, направленных на социальную адаптацию, трудоустройство лиц, освободившихся из мест лишения свободы.</w:t>
      </w:r>
    </w:p>
    <w:p w:rsidR="00186EDF" w:rsidRPr="00FF5F80" w:rsidRDefault="00186EDF" w:rsidP="005E0597">
      <w:pPr>
        <w:ind w:firstLine="692"/>
        <w:jc w:val="both"/>
        <w:rPr>
          <w:sz w:val="24"/>
          <w:szCs w:val="24"/>
        </w:rPr>
      </w:pPr>
    </w:p>
    <w:p w:rsidR="00AD0F13" w:rsidRPr="00FF5F80" w:rsidRDefault="00AD0F13" w:rsidP="00AD0F13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V</w:t>
      </w:r>
      <w:r w:rsidRPr="00FF5F80">
        <w:rPr>
          <w:b/>
          <w:bCs/>
          <w:sz w:val="24"/>
          <w:szCs w:val="24"/>
        </w:rPr>
        <w:t>. СРОКИ И ЭТАПЫ РЕАЛИЗАЦИИ МУНИЦИПАЛЬНОЙ ПРОГРАММЫ</w:t>
      </w:r>
    </w:p>
    <w:p w:rsidR="00AD0F13" w:rsidRPr="00FF5F80" w:rsidRDefault="00AD0F13" w:rsidP="00AD0F13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AD0F13" w:rsidRPr="00FF5F80" w:rsidRDefault="00AD0F13" w:rsidP="00AD0F13">
      <w:pPr>
        <w:ind w:left="284"/>
        <w:contextualSpacing/>
        <w:jc w:val="both"/>
        <w:rPr>
          <w:bCs/>
          <w:sz w:val="24"/>
          <w:szCs w:val="24"/>
        </w:rPr>
      </w:pPr>
      <w:r w:rsidRPr="00FF5F80">
        <w:rPr>
          <w:bCs/>
          <w:sz w:val="24"/>
          <w:szCs w:val="24"/>
        </w:rPr>
        <w:tab/>
        <w:t>Сроки реализации муниципальной программы: 201</w:t>
      </w:r>
      <w:r w:rsidR="0026325C" w:rsidRPr="00FF5F80">
        <w:rPr>
          <w:bCs/>
          <w:sz w:val="24"/>
          <w:szCs w:val="24"/>
        </w:rPr>
        <w:t>8</w:t>
      </w:r>
      <w:r w:rsidRPr="00FF5F80">
        <w:rPr>
          <w:bCs/>
          <w:sz w:val="24"/>
          <w:szCs w:val="24"/>
        </w:rPr>
        <w:t xml:space="preserve"> – 202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AD0F13" w:rsidRPr="00FF5F80" w:rsidRDefault="00AD0F13" w:rsidP="00AD0F13">
      <w:pPr>
        <w:ind w:left="284"/>
        <w:contextualSpacing/>
        <w:jc w:val="both"/>
        <w:rPr>
          <w:bCs/>
          <w:sz w:val="24"/>
          <w:szCs w:val="24"/>
        </w:rPr>
      </w:pPr>
    </w:p>
    <w:p w:rsidR="00AD0F13" w:rsidRPr="00FF5F80" w:rsidRDefault="00AD0F13" w:rsidP="00AD0F13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VI</w:t>
      </w:r>
      <w:r w:rsidRPr="00FF5F80">
        <w:rPr>
          <w:b/>
          <w:bCs/>
          <w:sz w:val="24"/>
          <w:szCs w:val="24"/>
        </w:rPr>
        <w:t>. ПРОГНОЗ КОНЕЧНЫХ РЕЗУЛЬТАТОВ РЕАЛИЗАЦИИ МУНИЦИПАЛЬНОЙ ПРОГРАММЫ</w:t>
      </w:r>
    </w:p>
    <w:p w:rsidR="00AD0F13" w:rsidRPr="00FF5F80" w:rsidRDefault="00AD0F13" w:rsidP="00AD0F13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AD0F13" w:rsidRPr="00FF5F80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Осуществление мероприятий муниципальной программы позволит повысить эффективность взаимодействия органов государственной власти, органов местного самоуправления, правоохранительных органов, гражданского общества в сфере противодействия преступности и профилактики правонарушений.</w:t>
      </w:r>
    </w:p>
    <w:p w:rsidR="00AD0F13" w:rsidRPr="00FF5F80" w:rsidRDefault="00AD0F13" w:rsidP="00AD0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Целенаправленная системная работа, проводимая органами внутренних дел, органами местного самоуправления по исполнению административного законодательства позволит обеспечить защиту личности, установленного порядка осуществления государственной власти, общественного порядка</w:t>
      </w:r>
      <w:r w:rsidR="006471ED">
        <w:rPr>
          <w:sz w:val="24"/>
          <w:szCs w:val="24"/>
        </w:rPr>
        <w:t xml:space="preserve"> </w:t>
      </w:r>
      <w:r w:rsidRPr="00FF5F80">
        <w:rPr>
          <w:sz w:val="24"/>
          <w:szCs w:val="24"/>
        </w:rPr>
        <w:t>и общественной безопасности, собственности, защиту законных экономических интересов физических и юридических лиц, общества и государства                               от административных правонарушений, а также предупреждение административных правонарушений.</w:t>
      </w:r>
    </w:p>
    <w:p w:rsidR="00AD0F13" w:rsidRPr="00FF5F80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К ожидаемым конечным результатам реализации муниципальной программы «Профилактика правонарушений» следует отнести:</w:t>
      </w:r>
    </w:p>
    <w:p w:rsidR="00AD0F13" w:rsidRPr="00FF5F80" w:rsidRDefault="00AD0F13" w:rsidP="00AD0F1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- снижение количества зарегистрированных на территории поселения преступлений, в том числе в общественных местах и на улице;</w:t>
      </w:r>
    </w:p>
    <w:p w:rsidR="00AD0F13" w:rsidRPr="00FF5F80" w:rsidRDefault="00AD0F13" w:rsidP="00AD0F1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- сокращение рецидивной преступности;</w:t>
      </w:r>
    </w:p>
    <w:p w:rsidR="00AD0F13" w:rsidRPr="00FF5F80" w:rsidRDefault="00AD0F13" w:rsidP="00AD0F1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- активная информационная работа по информированию граждан о деятельности по борьбе с преступностью;</w:t>
      </w:r>
    </w:p>
    <w:p w:rsidR="00AD0F13" w:rsidRPr="00FF5F80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4"/>
          <w:szCs w:val="24"/>
        </w:rPr>
      </w:pPr>
      <w:r w:rsidRPr="00FF5F80">
        <w:rPr>
          <w:sz w:val="24"/>
          <w:szCs w:val="24"/>
        </w:rPr>
        <w:t>- 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</w:r>
    </w:p>
    <w:p w:rsidR="00AD0F13" w:rsidRPr="00FF5F80" w:rsidRDefault="00AD0F13" w:rsidP="00AD0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D0F13" w:rsidRPr="00FF5F80" w:rsidRDefault="00AD0F13" w:rsidP="00AD0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D0F13" w:rsidRPr="00FF5F80" w:rsidRDefault="00AD0F13" w:rsidP="00AD0F13">
      <w:pPr>
        <w:ind w:left="284"/>
        <w:contextualSpacing/>
        <w:jc w:val="center"/>
        <w:rPr>
          <w:b/>
          <w:bCs/>
          <w:sz w:val="24"/>
          <w:szCs w:val="24"/>
        </w:rPr>
      </w:pPr>
      <w:r w:rsidRPr="00FF5F80">
        <w:rPr>
          <w:b/>
          <w:bCs/>
          <w:sz w:val="24"/>
          <w:szCs w:val="24"/>
          <w:lang w:val="en-US"/>
        </w:rPr>
        <w:t>VII</w:t>
      </w:r>
      <w:r w:rsidRPr="00FF5F80">
        <w:rPr>
          <w:b/>
          <w:bCs/>
          <w:sz w:val="24"/>
          <w:szCs w:val="24"/>
        </w:rPr>
        <w:t>. КОНТ</w:t>
      </w:r>
      <w:r w:rsidR="0026325C" w:rsidRPr="00FF5F80">
        <w:rPr>
          <w:b/>
          <w:bCs/>
          <w:sz w:val="24"/>
          <w:szCs w:val="24"/>
        </w:rPr>
        <w:t>РО</w:t>
      </w:r>
      <w:r w:rsidRPr="00FF5F80">
        <w:rPr>
          <w:b/>
          <w:bCs/>
          <w:sz w:val="24"/>
          <w:szCs w:val="24"/>
        </w:rPr>
        <w:t>ЛЬ ЗА ХОДОМ ИСПОЛНЕНИЯ ПРОГРАММЫ</w:t>
      </w:r>
    </w:p>
    <w:p w:rsidR="00274DB8" w:rsidRPr="00FF5F80" w:rsidRDefault="00274DB8" w:rsidP="00AD0F13">
      <w:pPr>
        <w:ind w:left="284"/>
        <w:contextualSpacing/>
        <w:jc w:val="center"/>
        <w:rPr>
          <w:b/>
          <w:bCs/>
          <w:sz w:val="24"/>
          <w:szCs w:val="24"/>
        </w:rPr>
      </w:pPr>
    </w:p>
    <w:p w:rsidR="00AD0F13" w:rsidRPr="00FF5F80" w:rsidRDefault="00274DB8" w:rsidP="005E0597">
      <w:pPr>
        <w:ind w:firstLine="692"/>
        <w:jc w:val="both"/>
        <w:rPr>
          <w:bCs/>
          <w:sz w:val="24"/>
          <w:szCs w:val="24"/>
        </w:rPr>
      </w:pPr>
      <w:proofErr w:type="gramStart"/>
      <w:r w:rsidRPr="00FF5F80">
        <w:rPr>
          <w:bCs/>
          <w:sz w:val="24"/>
          <w:szCs w:val="24"/>
        </w:rPr>
        <w:t>Контроль за</w:t>
      </w:r>
      <w:proofErr w:type="gramEnd"/>
      <w:r w:rsidRPr="00FF5F80">
        <w:rPr>
          <w:bCs/>
          <w:sz w:val="24"/>
          <w:szCs w:val="24"/>
        </w:rPr>
        <w:t xml:space="preserve"> ходом исполнения Программы  осуществляет </w:t>
      </w:r>
      <w:r w:rsidR="0026325C" w:rsidRPr="00FF5F80">
        <w:rPr>
          <w:bCs/>
          <w:sz w:val="24"/>
          <w:szCs w:val="24"/>
        </w:rPr>
        <w:t>Г</w:t>
      </w:r>
      <w:r w:rsidRPr="00FF5F80">
        <w:rPr>
          <w:bCs/>
          <w:sz w:val="24"/>
          <w:szCs w:val="24"/>
        </w:rPr>
        <w:t>лава</w:t>
      </w:r>
      <w:r w:rsidR="0026325C" w:rsidRPr="00FF5F80">
        <w:rPr>
          <w:bCs/>
          <w:sz w:val="24"/>
          <w:szCs w:val="24"/>
        </w:rPr>
        <w:t xml:space="preserve"> Новомихайловского сельсовета</w:t>
      </w:r>
      <w:r w:rsidRPr="00FF5F80">
        <w:rPr>
          <w:bCs/>
          <w:sz w:val="24"/>
          <w:szCs w:val="24"/>
        </w:rPr>
        <w:t>.</w:t>
      </w:r>
    </w:p>
    <w:p w:rsidR="00274DB8" w:rsidRDefault="00274DB8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FF5F80" w:rsidRDefault="00FF5F80" w:rsidP="005E0597">
      <w:pPr>
        <w:ind w:firstLine="692"/>
        <w:jc w:val="both"/>
        <w:rPr>
          <w:bCs/>
        </w:rPr>
      </w:pPr>
    </w:p>
    <w:p w:rsidR="00A51AAE" w:rsidRDefault="00A51AAE" w:rsidP="005E0597">
      <w:pPr>
        <w:ind w:firstLine="692"/>
        <w:jc w:val="both"/>
        <w:rPr>
          <w:bCs/>
        </w:rPr>
      </w:pPr>
    </w:p>
    <w:p w:rsidR="00274DB8" w:rsidRPr="00BE0C02" w:rsidRDefault="00274DB8" w:rsidP="00274DB8">
      <w:pPr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>Перечень мероприятий «Профилактика правонарушений несовершеннолетних и молодежи, предупреждение</w:t>
      </w:r>
    </w:p>
    <w:p w:rsidR="00274DB8" w:rsidRPr="00BE0C02" w:rsidRDefault="00274DB8" w:rsidP="00274DB8">
      <w:pPr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 xml:space="preserve"> детской беспризорности и безнадзорности»</w:t>
      </w:r>
    </w:p>
    <w:p w:rsidR="001F6C1C" w:rsidRDefault="001F6C1C" w:rsidP="00274DB8">
      <w:pPr>
        <w:jc w:val="center"/>
        <w:rPr>
          <w:b/>
          <w:sz w:val="26"/>
          <w:szCs w:val="26"/>
        </w:rPr>
      </w:pPr>
    </w:p>
    <w:p w:rsidR="00A51AAE" w:rsidRPr="00F02096" w:rsidRDefault="00A51AAE" w:rsidP="00274DB8">
      <w:pPr>
        <w:jc w:val="center"/>
        <w:rPr>
          <w:b/>
          <w:sz w:val="26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709"/>
        <w:gridCol w:w="709"/>
        <w:gridCol w:w="141"/>
        <w:gridCol w:w="567"/>
        <w:gridCol w:w="142"/>
        <w:gridCol w:w="567"/>
        <w:gridCol w:w="142"/>
        <w:gridCol w:w="567"/>
        <w:gridCol w:w="142"/>
        <w:gridCol w:w="708"/>
        <w:gridCol w:w="1701"/>
      </w:tblGrid>
      <w:tr w:rsidR="00274DB8" w:rsidRPr="00F02096" w:rsidTr="006471ED">
        <w:trPr>
          <w:cantSplit/>
          <w:jc w:val="center"/>
        </w:trPr>
        <w:tc>
          <w:tcPr>
            <w:tcW w:w="534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№</w:t>
            </w:r>
          </w:p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74DB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74DB8">
              <w:rPr>
                <w:b/>
                <w:sz w:val="22"/>
                <w:szCs w:val="22"/>
              </w:rPr>
              <w:t>/</w:t>
            </w:r>
            <w:proofErr w:type="spellStart"/>
            <w:r w:rsidRPr="00274DB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10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74DB8" w:rsidRPr="00F02096" w:rsidTr="006471ED">
        <w:trPr>
          <w:cantSplit/>
          <w:trHeight w:val="611"/>
          <w:jc w:val="center"/>
        </w:trPr>
        <w:tc>
          <w:tcPr>
            <w:tcW w:w="534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64281C">
              <w:rPr>
                <w:b/>
                <w:sz w:val="22"/>
                <w:szCs w:val="22"/>
              </w:rPr>
              <w:t>8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64281C">
              <w:rPr>
                <w:b/>
                <w:sz w:val="22"/>
                <w:szCs w:val="22"/>
              </w:rPr>
              <w:t>9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4281C">
              <w:rPr>
                <w:b/>
                <w:sz w:val="22"/>
                <w:szCs w:val="22"/>
              </w:rPr>
              <w:t>20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4281C">
              <w:rPr>
                <w:b/>
                <w:sz w:val="22"/>
                <w:szCs w:val="22"/>
              </w:rPr>
              <w:t>21</w:t>
            </w:r>
          </w:p>
          <w:p w:rsidR="00274DB8" w:rsidRPr="00274DB8" w:rsidRDefault="00274DB8" w:rsidP="00274D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4281C">
              <w:rPr>
                <w:b/>
                <w:sz w:val="22"/>
                <w:szCs w:val="22"/>
              </w:rPr>
              <w:t>2</w:t>
            </w:r>
          </w:p>
          <w:p w:rsidR="00274DB8" w:rsidRPr="00274DB8" w:rsidRDefault="00274DB8" w:rsidP="00274D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4DB8" w:rsidRPr="00F02096" w:rsidTr="006471ED">
        <w:trPr>
          <w:jc w:val="center"/>
        </w:trPr>
        <w:tc>
          <w:tcPr>
            <w:tcW w:w="534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74DB8" w:rsidRPr="00274DB8" w:rsidRDefault="00274DB8" w:rsidP="001F6C1C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74DB8" w:rsidRPr="00F02096" w:rsidTr="006471ED">
        <w:trPr>
          <w:jc w:val="center"/>
        </w:trPr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F02096">
              <w:rPr>
                <w:sz w:val="22"/>
                <w:szCs w:val="22"/>
              </w:rPr>
              <w:t>табакокурения</w:t>
            </w:r>
            <w:proofErr w:type="spellEnd"/>
            <w:r w:rsidRPr="00F02096">
              <w:rPr>
                <w:sz w:val="22"/>
                <w:szCs w:val="22"/>
              </w:rPr>
              <w:t xml:space="preserve">, наркомании и </w:t>
            </w:r>
            <w:proofErr w:type="spellStart"/>
            <w:r w:rsidRPr="00F02096">
              <w:rPr>
                <w:sz w:val="22"/>
                <w:szCs w:val="22"/>
              </w:rPr>
              <w:t>ВИЧ-СПИДа</w:t>
            </w:r>
            <w:proofErr w:type="spellEnd"/>
            <w:r w:rsidRPr="00F02096">
              <w:rPr>
                <w:sz w:val="22"/>
                <w:szCs w:val="22"/>
              </w:rPr>
              <w:t xml:space="preserve"> с привлечением специалистов </w:t>
            </w:r>
          </w:p>
        </w:tc>
        <w:tc>
          <w:tcPr>
            <w:tcW w:w="1417" w:type="dxa"/>
          </w:tcPr>
          <w:p w:rsidR="00274DB8" w:rsidRPr="00F02096" w:rsidRDefault="00274DB8" w:rsidP="006428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4281C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4281C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274DB8" w:rsidRPr="00F02096" w:rsidRDefault="0064281C" w:rsidP="00D974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1"/>
                <w:shd w:val="clear" w:color="auto" w:fill="FFFFFF"/>
              </w:rPr>
              <w:t>Новомихайловская</w:t>
            </w:r>
            <w:proofErr w:type="spellEnd"/>
            <w:r>
              <w:rPr>
                <w:sz w:val="22"/>
                <w:szCs w:val="21"/>
                <w:shd w:val="clear" w:color="auto" w:fill="FFFFFF"/>
              </w:rPr>
              <w:t xml:space="preserve"> врачебная амбулатория, МБОУ </w:t>
            </w:r>
            <w:proofErr w:type="spellStart"/>
            <w:r>
              <w:rPr>
                <w:sz w:val="22"/>
                <w:szCs w:val="21"/>
                <w:shd w:val="clear" w:color="auto" w:fill="FFFFFF"/>
              </w:rPr>
              <w:t>Новомихайловская</w:t>
            </w:r>
            <w:proofErr w:type="spellEnd"/>
            <w:r>
              <w:rPr>
                <w:sz w:val="22"/>
                <w:szCs w:val="21"/>
                <w:shd w:val="clear" w:color="auto" w:fill="FFFFFF"/>
              </w:rPr>
              <w:t xml:space="preserve"> СОШ</w:t>
            </w:r>
          </w:p>
        </w:tc>
      </w:tr>
      <w:tr w:rsidR="00274DB8" w:rsidRPr="00F02096" w:rsidTr="006471ED">
        <w:trPr>
          <w:trHeight w:val="1002"/>
          <w:jc w:val="center"/>
        </w:trPr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1417" w:type="dxa"/>
          </w:tcPr>
          <w:p w:rsidR="00274DB8" w:rsidRPr="00F02096" w:rsidRDefault="00274DB8" w:rsidP="00BE0C0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BE0C02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BE0C02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274DB8" w:rsidRPr="00F02096" w:rsidRDefault="00BE0C02" w:rsidP="00BE0C0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</w:t>
            </w:r>
            <w:proofErr w:type="spellEnd"/>
            <w:r w:rsidR="001F6C1C">
              <w:rPr>
                <w:sz w:val="22"/>
                <w:szCs w:val="22"/>
              </w:rPr>
              <w:t xml:space="preserve">, МБОУ </w:t>
            </w:r>
            <w:proofErr w:type="spellStart"/>
            <w:r>
              <w:rPr>
                <w:sz w:val="22"/>
                <w:szCs w:val="22"/>
              </w:rPr>
              <w:t>Новомихайловская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</w:tr>
      <w:tr w:rsidR="006471ED" w:rsidRPr="00F02096" w:rsidTr="006471ED">
        <w:trPr>
          <w:trHeight w:val="2277"/>
          <w:jc w:val="center"/>
        </w:trPr>
        <w:tc>
          <w:tcPr>
            <w:tcW w:w="534" w:type="dxa"/>
          </w:tcPr>
          <w:p w:rsidR="006471ED" w:rsidRPr="00F02096" w:rsidRDefault="006471ED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020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71ED" w:rsidRPr="00F02096" w:rsidRDefault="006471ED" w:rsidP="00AB7122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1417" w:type="dxa"/>
          </w:tcPr>
          <w:p w:rsidR="006471ED" w:rsidRPr="00F02096" w:rsidRDefault="006471ED" w:rsidP="00AB712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22 </w:t>
            </w:r>
            <w:r w:rsidRPr="00F02096">
              <w:rPr>
                <w:sz w:val="22"/>
                <w:szCs w:val="22"/>
              </w:rPr>
              <w:t>годы</w:t>
            </w:r>
          </w:p>
        </w:tc>
        <w:tc>
          <w:tcPr>
            <w:tcW w:w="4394" w:type="dxa"/>
            <w:gridSpan w:val="10"/>
          </w:tcPr>
          <w:p w:rsidR="006471ED" w:rsidRPr="00F02096" w:rsidRDefault="006471ED" w:rsidP="00AB712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 финансирования</w:t>
            </w:r>
          </w:p>
          <w:p w:rsidR="006471ED" w:rsidRPr="00F02096" w:rsidRDefault="006471ED" w:rsidP="00AB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71ED" w:rsidRPr="00F02096" w:rsidRDefault="006471ED" w:rsidP="00AB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занятости населения                 по </w:t>
            </w:r>
            <w:proofErr w:type="spellStart"/>
            <w:r>
              <w:rPr>
                <w:sz w:val="22"/>
                <w:szCs w:val="22"/>
              </w:rPr>
              <w:t>Татарскомурайону</w:t>
            </w:r>
            <w:proofErr w:type="spellEnd"/>
          </w:p>
        </w:tc>
      </w:tr>
      <w:tr w:rsidR="006471ED" w:rsidRPr="00F02096" w:rsidTr="006471ED">
        <w:trPr>
          <w:jc w:val="center"/>
        </w:trPr>
        <w:tc>
          <w:tcPr>
            <w:tcW w:w="534" w:type="dxa"/>
          </w:tcPr>
          <w:p w:rsidR="006471ED" w:rsidRPr="00F02096" w:rsidRDefault="006471ED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1ED" w:rsidRPr="00F02096" w:rsidRDefault="006471ED" w:rsidP="00D97485">
            <w:pPr>
              <w:jc w:val="both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6471ED" w:rsidRPr="00F02096" w:rsidRDefault="006471ED" w:rsidP="00BE0C02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8-</w:t>
            </w:r>
            <w:r w:rsidRPr="00F0209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6471ED" w:rsidRPr="00F02096" w:rsidRDefault="006471ED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6471ED" w:rsidRPr="00F02096" w:rsidRDefault="006471ED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6471ED" w:rsidRPr="00F02096" w:rsidRDefault="006471ED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6471ED" w:rsidRPr="00F02096" w:rsidRDefault="006471ED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6471ED" w:rsidRPr="001F6C1C" w:rsidRDefault="006471ED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71ED" w:rsidRPr="001F6C1C" w:rsidRDefault="006471ED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471ED" w:rsidRPr="00F02096" w:rsidRDefault="006471ED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4DB8" w:rsidRDefault="00274DB8" w:rsidP="00274DB8">
      <w:pPr>
        <w:jc w:val="center"/>
        <w:rPr>
          <w:b/>
          <w:sz w:val="26"/>
          <w:szCs w:val="26"/>
        </w:rPr>
      </w:pPr>
    </w:p>
    <w:p w:rsidR="00A51AAE" w:rsidRDefault="00A51AAE" w:rsidP="00274DB8">
      <w:pPr>
        <w:jc w:val="center"/>
        <w:rPr>
          <w:b/>
          <w:sz w:val="26"/>
          <w:szCs w:val="26"/>
        </w:rPr>
      </w:pPr>
    </w:p>
    <w:p w:rsidR="00FF5F80" w:rsidRDefault="00FF5F80" w:rsidP="00274DB8">
      <w:pPr>
        <w:jc w:val="center"/>
        <w:rPr>
          <w:b/>
          <w:sz w:val="26"/>
          <w:szCs w:val="26"/>
        </w:rPr>
      </w:pPr>
    </w:p>
    <w:p w:rsidR="001F6C1C" w:rsidRDefault="001F6C1C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Default="006471ED" w:rsidP="00274DB8">
      <w:pPr>
        <w:jc w:val="center"/>
        <w:rPr>
          <w:b/>
          <w:sz w:val="26"/>
          <w:szCs w:val="26"/>
        </w:rPr>
      </w:pPr>
    </w:p>
    <w:p w:rsidR="006471ED" w:rsidRPr="00F02096" w:rsidRDefault="006471ED" w:rsidP="00274DB8">
      <w:pPr>
        <w:jc w:val="center"/>
        <w:rPr>
          <w:b/>
          <w:sz w:val="26"/>
          <w:szCs w:val="26"/>
        </w:rPr>
      </w:pPr>
    </w:p>
    <w:p w:rsidR="001F6C1C" w:rsidRPr="00BE0C02" w:rsidRDefault="001F6C1C" w:rsidP="001F6C1C">
      <w:pPr>
        <w:ind w:right="-568"/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 xml:space="preserve">Перечень мероприятий </w:t>
      </w:r>
    </w:p>
    <w:p w:rsidR="001F6C1C" w:rsidRPr="00BE0C02" w:rsidRDefault="001F6C1C" w:rsidP="001F6C1C">
      <w:pPr>
        <w:ind w:right="-568"/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>«Профилактика правонарушений в общественных местах и на улицах»</w:t>
      </w:r>
    </w:p>
    <w:p w:rsidR="001F6C1C" w:rsidRDefault="001F6C1C" w:rsidP="001F6C1C">
      <w:pPr>
        <w:ind w:right="-568"/>
        <w:jc w:val="center"/>
        <w:rPr>
          <w:b/>
          <w:sz w:val="26"/>
          <w:szCs w:val="26"/>
        </w:rPr>
      </w:pPr>
    </w:p>
    <w:p w:rsidR="00A51AAE" w:rsidRPr="00F02096" w:rsidRDefault="00A51AAE" w:rsidP="001F6C1C">
      <w:pPr>
        <w:ind w:right="-568"/>
        <w:jc w:val="center"/>
        <w:rPr>
          <w:b/>
          <w:sz w:val="26"/>
          <w:szCs w:val="26"/>
        </w:rPr>
      </w:pPr>
    </w:p>
    <w:tbl>
      <w:tblPr>
        <w:tblW w:w="1052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330"/>
        <w:gridCol w:w="1416"/>
        <w:gridCol w:w="711"/>
        <w:gridCol w:w="155"/>
        <w:gridCol w:w="560"/>
        <w:gridCol w:w="148"/>
        <w:gridCol w:w="564"/>
        <w:gridCol w:w="145"/>
        <w:gridCol w:w="566"/>
        <w:gridCol w:w="143"/>
        <w:gridCol w:w="567"/>
        <w:gridCol w:w="142"/>
        <w:gridCol w:w="709"/>
        <w:gridCol w:w="1842"/>
      </w:tblGrid>
      <w:tr w:rsidR="001F6C1C" w:rsidRPr="00F02096" w:rsidTr="006471ED">
        <w:trPr>
          <w:cantSplit/>
          <w:trHeight w:val="297"/>
          <w:jc w:val="center"/>
        </w:trPr>
        <w:tc>
          <w:tcPr>
            <w:tcW w:w="530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№</w:t>
            </w:r>
          </w:p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F6C1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F6C1C">
              <w:rPr>
                <w:b/>
                <w:sz w:val="22"/>
                <w:szCs w:val="22"/>
              </w:rPr>
              <w:t>/</w:t>
            </w:r>
            <w:proofErr w:type="spellStart"/>
            <w:r w:rsidRPr="001F6C1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:rsidR="001F6C1C" w:rsidRPr="001F6C1C" w:rsidRDefault="001F6C1C" w:rsidP="001F6C1C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410" w:type="dxa"/>
            <w:gridSpan w:val="11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842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F6C1C" w:rsidRPr="00F02096" w:rsidTr="006471ED">
        <w:trPr>
          <w:cantSplit/>
          <w:trHeight w:val="525"/>
          <w:jc w:val="center"/>
        </w:trPr>
        <w:tc>
          <w:tcPr>
            <w:tcW w:w="530" w:type="dxa"/>
            <w:vMerge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vMerge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8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5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9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20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1" w:type="dxa"/>
            <w:gridSpan w:val="2"/>
          </w:tcPr>
          <w:p w:rsid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21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0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E0C02">
              <w:rPr>
                <w:b/>
                <w:sz w:val="22"/>
                <w:szCs w:val="22"/>
              </w:rPr>
              <w:t>2</w:t>
            </w:r>
          </w:p>
          <w:p w:rsidR="001F6C1C" w:rsidRPr="00274DB8" w:rsidRDefault="001F6C1C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Merge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6C1C" w:rsidRPr="00F02096" w:rsidTr="006471ED">
        <w:trPr>
          <w:trHeight w:val="211"/>
          <w:jc w:val="center"/>
        </w:trPr>
        <w:tc>
          <w:tcPr>
            <w:tcW w:w="530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5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0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A51AAE" w:rsidRPr="00F02096" w:rsidTr="006471ED">
        <w:trPr>
          <w:trHeight w:val="1302"/>
          <w:jc w:val="center"/>
        </w:trPr>
        <w:tc>
          <w:tcPr>
            <w:tcW w:w="530" w:type="dxa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</w:tcPr>
          <w:p w:rsidR="001F6C1C" w:rsidRPr="00F02096" w:rsidRDefault="001F6C1C" w:rsidP="001F6C1C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семинаров по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изучению уголовного и административного законодательства, правил дорожного движения</w:t>
            </w:r>
          </w:p>
        </w:tc>
        <w:tc>
          <w:tcPr>
            <w:tcW w:w="1416" w:type="dxa"/>
          </w:tcPr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BE0C02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BE0C02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  <w:p w:rsidR="001F6C1C" w:rsidRPr="00F02096" w:rsidRDefault="001F6C1C" w:rsidP="00D97485">
            <w:pPr>
              <w:rPr>
                <w:sz w:val="22"/>
                <w:szCs w:val="22"/>
              </w:rPr>
            </w:pPr>
          </w:p>
          <w:p w:rsidR="001F6C1C" w:rsidRPr="00F02096" w:rsidRDefault="001F6C1C" w:rsidP="00D9748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11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 финансирования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6C1C" w:rsidRPr="00F02096" w:rsidRDefault="00A51AAE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 w:rsidR="00BE0C02">
              <w:rPr>
                <w:sz w:val="22"/>
                <w:szCs w:val="22"/>
              </w:rPr>
              <w:t>Новом</w:t>
            </w:r>
            <w:r w:rsidR="006471ED">
              <w:rPr>
                <w:sz w:val="22"/>
                <w:szCs w:val="22"/>
              </w:rPr>
              <w:t>ихайловская</w:t>
            </w:r>
            <w:proofErr w:type="spellEnd"/>
            <w:r w:rsidR="006471ED">
              <w:rPr>
                <w:sz w:val="22"/>
                <w:szCs w:val="22"/>
              </w:rPr>
              <w:t xml:space="preserve"> СОШ, администрация, </w:t>
            </w:r>
            <w:r w:rsidR="00BE0C02">
              <w:rPr>
                <w:sz w:val="22"/>
                <w:szCs w:val="22"/>
              </w:rPr>
              <w:t>сотрудники МО МВД России «Татарский»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BE0C02" w:rsidRPr="00F02096" w:rsidTr="006471ED">
        <w:trPr>
          <w:trHeight w:val="1585"/>
          <w:jc w:val="center"/>
        </w:trPr>
        <w:tc>
          <w:tcPr>
            <w:tcW w:w="530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</w:tcPr>
          <w:p w:rsidR="00BE0C02" w:rsidRPr="00F02096" w:rsidRDefault="00BE0C02" w:rsidP="008544CF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Рейды по  местам  отдыха  детей  и  молодежи        </w:t>
            </w:r>
          </w:p>
        </w:tc>
        <w:tc>
          <w:tcPr>
            <w:tcW w:w="1416" w:type="dxa"/>
          </w:tcPr>
          <w:p w:rsidR="00BE0C02" w:rsidRPr="00F02096" w:rsidRDefault="00BE0C02" w:rsidP="008544CF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  <w:p w:rsidR="00BE0C02" w:rsidRPr="00F02096" w:rsidRDefault="00BE0C02" w:rsidP="00854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11"/>
          </w:tcPr>
          <w:p w:rsidR="00BE0C02" w:rsidRPr="00F02096" w:rsidRDefault="00BE0C02" w:rsidP="008544CF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BE0C02" w:rsidRPr="00F02096" w:rsidRDefault="00BE0C02" w:rsidP="00854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E0C02" w:rsidRPr="00F02096" w:rsidRDefault="00BE0C02" w:rsidP="0085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ДНД, </w:t>
            </w:r>
            <w:r w:rsidRPr="00F02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Новомихайловская</w:t>
            </w:r>
            <w:proofErr w:type="spellEnd"/>
            <w:r>
              <w:rPr>
                <w:sz w:val="22"/>
                <w:szCs w:val="22"/>
              </w:rPr>
              <w:t xml:space="preserve"> СОШ, участковый уполномоченный</w:t>
            </w:r>
          </w:p>
        </w:tc>
      </w:tr>
      <w:tr w:rsidR="00BE0C02" w:rsidRPr="00F02096" w:rsidTr="006471ED">
        <w:trPr>
          <w:trHeight w:val="779"/>
          <w:jc w:val="center"/>
        </w:trPr>
        <w:tc>
          <w:tcPr>
            <w:tcW w:w="530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BE0C02" w:rsidRPr="00F02096" w:rsidRDefault="00BE0C02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6" w:type="dxa"/>
          </w:tcPr>
          <w:p w:rsidR="00BE0C02" w:rsidRPr="00F02096" w:rsidRDefault="00BE0C02" w:rsidP="00BE0C02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866" w:type="dxa"/>
            <w:gridSpan w:val="2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F02096" w:rsidRDefault="00BE0C02" w:rsidP="00A51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6C1C" w:rsidRDefault="001F6C1C" w:rsidP="001F6C1C">
      <w:pPr>
        <w:rPr>
          <w:sz w:val="26"/>
          <w:szCs w:val="26"/>
        </w:rPr>
      </w:pPr>
    </w:p>
    <w:p w:rsidR="00F854AB" w:rsidRDefault="00F854AB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Default="00FF5F80" w:rsidP="001F6C1C">
      <w:pPr>
        <w:rPr>
          <w:sz w:val="26"/>
          <w:szCs w:val="26"/>
        </w:rPr>
      </w:pPr>
    </w:p>
    <w:p w:rsidR="00FF5F80" w:rsidRPr="00F02096" w:rsidRDefault="00FF5F80" w:rsidP="001F6C1C">
      <w:pPr>
        <w:rPr>
          <w:sz w:val="26"/>
          <w:szCs w:val="26"/>
        </w:rPr>
      </w:pPr>
    </w:p>
    <w:p w:rsidR="00A51AAE" w:rsidRPr="00BE0C02" w:rsidRDefault="00A51AAE" w:rsidP="00A51AAE">
      <w:pPr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>Перечень мероприятий по реабилитации лиц, освободившихся из мест лишения свободы и отбывающих наказание в виде лишения свободы</w:t>
      </w:r>
    </w:p>
    <w:p w:rsidR="00A51AAE" w:rsidRDefault="00A51AAE" w:rsidP="00A51AAE">
      <w:pPr>
        <w:rPr>
          <w:b/>
          <w:sz w:val="22"/>
          <w:szCs w:val="22"/>
        </w:rPr>
      </w:pPr>
    </w:p>
    <w:p w:rsidR="00F854AB" w:rsidRDefault="00F854AB" w:rsidP="00A51AAE">
      <w:pPr>
        <w:rPr>
          <w:b/>
          <w:sz w:val="22"/>
          <w:szCs w:val="22"/>
        </w:rPr>
      </w:pPr>
    </w:p>
    <w:tbl>
      <w:tblPr>
        <w:tblW w:w="1038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A51AAE" w:rsidRPr="00F02096" w:rsidTr="006471ED">
        <w:trPr>
          <w:cantSplit/>
          <w:trHeight w:val="297"/>
          <w:jc w:val="center"/>
        </w:trPr>
        <w:tc>
          <w:tcPr>
            <w:tcW w:w="539" w:type="dxa"/>
            <w:vMerge w:val="restart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№</w:t>
            </w:r>
          </w:p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51AA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51AAE">
              <w:rPr>
                <w:b/>
                <w:sz w:val="22"/>
                <w:szCs w:val="22"/>
              </w:rPr>
              <w:t>/</w:t>
            </w:r>
            <w:proofErr w:type="spellStart"/>
            <w:r w:rsidRPr="00A51AA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854AB" w:rsidRPr="00F02096" w:rsidTr="006471ED">
        <w:trPr>
          <w:cantSplit/>
          <w:trHeight w:val="525"/>
          <w:jc w:val="center"/>
        </w:trPr>
        <w:tc>
          <w:tcPr>
            <w:tcW w:w="539" w:type="dxa"/>
            <w:vMerge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</w:tcPr>
          <w:p w:rsidR="00A51AAE" w:rsidRPr="00A51AAE" w:rsidRDefault="00A51AAE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51AAE" w:rsidRPr="00A51AAE" w:rsidRDefault="00A51AAE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8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9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20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21</w:t>
            </w:r>
          </w:p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E0C02">
              <w:rPr>
                <w:b/>
                <w:sz w:val="22"/>
                <w:szCs w:val="22"/>
              </w:rPr>
              <w:t>2</w:t>
            </w:r>
          </w:p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4AB" w:rsidRPr="00F02096" w:rsidTr="006471ED">
        <w:trPr>
          <w:trHeight w:val="211"/>
          <w:jc w:val="center"/>
        </w:trPr>
        <w:tc>
          <w:tcPr>
            <w:tcW w:w="539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E0C02" w:rsidRPr="00F02096" w:rsidTr="006471ED">
        <w:trPr>
          <w:trHeight w:val="2208"/>
          <w:jc w:val="center"/>
        </w:trPr>
        <w:tc>
          <w:tcPr>
            <w:tcW w:w="539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02096">
              <w:rPr>
                <w:sz w:val="22"/>
                <w:szCs w:val="22"/>
              </w:rPr>
              <w:t>.</w:t>
            </w:r>
          </w:p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BE0C02" w:rsidRPr="009A4DD2" w:rsidRDefault="00BE0C02" w:rsidP="00D97485">
            <w:r w:rsidRPr="00F854AB">
              <w:rPr>
                <w:sz w:val="24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1417" w:type="dxa"/>
          </w:tcPr>
          <w:p w:rsidR="00BE0C02" w:rsidRPr="00F02096" w:rsidRDefault="00BE0C02" w:rsidP="00BE0C0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22     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BE0C02" w:rsidRPr="004621CF" w:rsidRDefault="006471ED" w:rsidP="00BE0C0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F854AB" w:rsidRPr="00F02096" w:rsidTr="006471ED">
        <w:trPr>
          <w:trHeight w:val="211"/>
          <w:jc w:val="center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854AB" w:rsidRPr="00F02096" w:rsidRDefault="00F854AB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F854AB" w:rsidRPr="00F02096" w:rsidRDefault="00F854AB" w:rsidP="00BE0C02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="00BE0C02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51AAE" w:rsidRDefault="00A51AAE" w:rsidP="00A51AAE">
      <w:pPr>
        <w:rPr>
          <w:b/>
          <w:sz w:val="22"/>
          <w:szCs w:val="22"/>
        </w:rPr>
      </w:pPr>
    </w:p>
    <w:p w:rsidR="00F854AB" w:rsidRDefault="00F854AB" w:rsidP="00A51AAE">
      <w:pPr>
        <w:rPr>
          <w:b/>
          <w:sz w:val="22"/>
          <w:szCs w:val="22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F5F80" w:rsidRDefault="00FF5F80" w:rsidP="00F854AB">
      <w:pPr>
        <w:jc w:val="center"/>
        <w:rPr>
          <w:b/>
          <w:sz w:val="24"/>
          <w:szCs w:val="24"/>
        </w:rPr>
      </w:pPr>
    </w:p>
    <w:p w:rsidR="00F854AB" w:rsidRPr="00BE0C02" w:rsidRDefault="00F854AB" w:rsidP="00F854AB">
      <w:pPr>
        <w:jc w:val="center"/>
        <w:rPr>
          <w:b/>
          <w:sz w:val="24"/>
          <w:szCs w:val="24"/>
        </w:rPr>
      </w:pPr>
      <w:r w:rsidRPr="00BE0C02">
        <w:rPr>
          <w:b/>
          <w:sz w:val="24"/>
          <w:szCs w:val="24"/>
        </w:rPr>
        <w:t>Перечень мероприятий «Профилактика экстремизма и терроризма»</w:t>
      </w:r>
    </w:p>
    <w:p w:rsidR="00F854AB" w:rsidRPr="00F02096" w:rsidRDefault="00F854AB" w:rsidP="00F854AB">
      <w:pPr>
        <w:rPr>
          <w:b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F854AB" w:rsidRPr="00F02096" w:rsidTr="00F854AB">
        <w:trPr>
          <w:cantSplit/>
          <w:trHeight w:val="297"/>
        </w:trPr>
        <w:tc>
          <w:tcPr>
            <w:tcW w:w="539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№</w:t>
            </w:r>
          </w:p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854A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854AB">
              <w:rPr>
                <w:b/>
                <w:sz w:val="22"/>
                <w:szCs w:val="22"/>
              </w:rPr>
              <w:t>/</w:t>
            </w:r>
            <w:proofErr w:type="spellStart"/>
            <w:r w:rsidRPr="00F854A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854AB" w:rsidRPr="00F02096" w:rsidTr="00F854AB">
        <w:trPr>
          <w:cantSplit/>
          <w:trHeight w:val="525"/>
        </w:trPr>
        <w:tc>
          <w:tcPr>
            <w:tcW w:w="539" w:type="dxa"/>
            <w:vMerge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8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201</w:t>
            </w:r>
            <w:r w:rsidR="00BE0C02">
              <w:rPr>
                <w:b/>
                <w:sz w:val="22"/>
                <w:szCs w:val="22"/>
              </w:rPr>
              <w:t>9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20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 w:rsidR="00BE0C02">
              <w:rPr>
                <w:b/>
                <w:sz w:val="22"/>
                <w:szCs w:val="22"/>
              </w:rPr>
              <w:t>21</w:t>
            </w:r>
          </w:p>
          <w:p w:rsidR="00F854AB" w:rsidRPr="00F854AB" w:rsidRDefault="00F854AB" w:rsidP="00F854A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E0C02">
              <w:rPr>
                <w:b/>
                <w:sz w:val="22"/>
                <w:szCs w:val="22"/>
              </w:rPr>
              <w:t>2</w:t>
            </w:r>
          </w:p>
          <w:p w:rsidR="00F854AB" w:rsidRPr="00F854AB" w:rsidRDefault="00F854AB" w:rsidP="00F854A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F854AB" w:rsidRPr="00F854AB" w:rsidRDefault="00F854AB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В</w:t>
            </w:r>
            <w:r w:rsidRPr="00F854AB">
              <w:rPr>
                <w:b/>
                <w:sz w:val="20"/>
                <w:szCs w:val="22"/>
              </w:rPr>
              <w:t>сего</w:t>
            </w:r>
          </w:p>
        </w:tc>
        <w:tc>
          <w:tcPr>
            <w:tcW w:w="1701" w:type="dxa"/>
            <w:vMerge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8</w:t>
            </w: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335" w:type="dxa"/>
          </w:tcPr>
          <w:p w:rsidR="00F854AB" w:rsidRPr="00F02096" w:rsidRDefault="00F854AB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профилактических, воспитательных, пропагандистских бесед, направленных на предупреждение национальной или религиозной розни, рав</w:t>
            </w:r>
            <w:r w:rsidR="003C32B5">
              <w:rPr>
                <w:sz w:val="22"/>
                <w:szCs w:val="22"/>
              </w:rPr>
              <w:t xml:space="preserve">енства всех граждан не зависимо </w:t>
            </w:r>
            <w:r w:rsidRPr="00F02096">
              <w:rPr>
                <w:sz w:val="22"/>
                <w:szCs w:val="22"/>
              </w:rPr>
              <w:t>от вероисповедования</w:t>
            </w:r>
          </w:p>
        </w:tc>
        <w:tc>
          <w:tcPr>
            <w:tcW w:w="1417" w:type="dxa"/>
          </w:tcPr>
          <w:p w:rsidR="00F854AB" w:rsidRPr="00F02096" w:rsidRDefault="00F854AB" w:rsidP="00BE0C0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BE0C02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</w:t>
            </w:r>
            <w:r w:rsidR="00BE0C02">
              <w:rPr>
                <w:sz w:val="22"/>
                <w:szCs w:val="22"/>
              </w:rPr>
              <w:t>2022</w:t>
            </w:r>
          </w:p>
        </w:tc>
        <w:tc>
          <w:tcPr>
            <w:tcW w:w="4394" w:type="dxa"/>
            <w:gridSpan w:val="6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Администрация, </w:t>
            </w:r>
            <w:r>
              <w:rPr>
                <w:sz w:val="22"/>
                <w:szCs w:val="22"/>
              </w:rPr>
              <w:t xml:space="preserve">МБОУ </w:t>
            </w:r>
            <w:proofErr w:type="spellStart"/>
            <w:r w:rsidR="00BE0C02">
              <w:rPr>
                <w:sz w:val="22"/>
                <w:szCs w:val="22"/>
              </w:rPr>
              <w:t>Новомихайловская</w:t>
            </w:r>
            <w:proofErr w:type="spellEnd"/>
            <w:r w:rsidR="00BE0C02">
              <w:rPr>
                <w:sz w:val="22"/>
                <w:szCs w:val="22"/>
              </w:rPr>
              <w:t xml:space="preserve"> СОШ</w:t>
            </w:r>
            <w:r w:rsidRPr="00F02096">
              <w:rPr>
                <w:sz w:val="22"/>
                <w:szCs w:val="22"/>
              </w:rPr>
              <w:t xml:space="preserve"> 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2.</w:t>
            </w:r>
          </w:p>
        </w:tc>
        <w:tc>
          <w:tcPr>
            <w:tcW w:w="2335" w:type="dxa"/>
          </w:tcPr>
          <w:p w:rsidR="00F854AB" w:rsidRPr="00F02096" w:rsidRDefault="00F854AB" w:rsidP="006471ED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Совместно </w:t>
            </w:r>
            <w:r w:rsidR="006471ED">
              <w:rPr>
                <w:sz w:val="22"/>
                <w:szCs w:val="22"/>
              </w:rPr>
              <w:t>членами ДНД</w:t>
            </w:r>
            <w:r w:rsidRPr="00F02096">
              <w:rPr>
                <w:sz w:val="22"/>
                <w:szCs w:val="22"/>
              </w:rPr>
              <w:t xml:space="preserve"> проводить рейды </w:t>
            </w:r>
            <w:r>
              <w:rPr>
                <w:sz w:val="22"/>
                <w:szCs w:val="22"/>
              </w:rPr>
              <w:t xml:space="preserve">в </w:t>
            </w:r>
            <w:r w:rsidRPr="00F02096">
              <w:rPr>
                <w:sz w:val="22"/>
                <w:szCs w:val="22"/>
              </w:rPr>
              <w:t>местах массового отдыха населения</w:t>
            </w:r>
          </w:p>
        </w:tc>
        <w:tc>
          <w:tcPr>
            <w:tcW w:w="1417" w:type="dxa"/>
          </w:tcPr>
          <w:p w:rsidR="00F854AB" w:rsidRPr="00F02096" w:rsidRDefault="00F854AB" w:rsidP="00BE0C02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BE0C02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3C32B5">
              <w:rPr>
                <w:sz w:val="22"/>
                <w:szCs w:val="22"/>
              </w:rPr>
              <w:t>2</w:t>
            </w:r>
            <w:r w:rsidR="00BE0C02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71ED" w:rsidRDefault="003C32B5" w:rsidP="00647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</w:t>
            </w:r>
          </w:p>
          <w:p w:rsidR="00F854AB" w:rsidRPr="00F02096" w:rsidRDefault="006471ED" w:rsidP="00647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ДНД</w:t>
            </w:r>
          </w:p>
        </w:tc>
      </w:tr>
      <w:tr w:rsidR="00BE0C02" w:rsidRPr="00F02096" w:rsidTr="00BE0C02">
        <w:trPr>
          <w:trHeight w:val="2779"/>
        </w:trPr>
        <w:tc>
          <w:tcPr>
            <w:tcW w:w="539" w:type="dxa"/>
            <w:tcBorders>
              <w:bottom w:val="single" w:sz="4" w:space="0" w:color="auto"/>
            </w:tcBorders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BE0C02" w:rsidRPr="00F02096" w:rsidRDefault="00BE0C02" w:rsidP="00402266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Информирование населения через наглядную агитацию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C02" w:rsidRPr="00F02096" w:rsidRDefault="00BE0C02" w:rsidP="00402266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22     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BE0C02" w:rsidRPr="00F02096" w:rsidRDefault="00BE0C02" w:rsidP="00402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C02" w:rsidRPr="00F02096" w:rsidRDefault="00BE0C02" w:rsidP="00402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BE0C02" w:rsidRPr="00F02096" w:rsidTr="003C32B5">
        <w:trPr>
          <w:trHeight w:val="211"/>
        </w:trPr>
        <w:tc>
          <w:tcPr>
            <w:tcW w:w="539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BE0C02" w:rsidRPr="00F02096" w:rsidRDefault="00BE0C02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BE0C02" w:rsidRPr="00F02096" w:rsidRDefault="00BE0C02" w:rsidP="00BE0C02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E0C02" w:rsidRPr="00F02096" w:rsidRDefault="00BE0C02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BE0C02" w:rsidRPr="00F02096" w:rsidTr="003C32B5">
        <w:trPr>
          <w:trHeight w:val="211"/>
        </w:trPr>
        <w:tc>
          <w:tcPr>
            <w:tcW w:w="539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BE0C02" w:rsidRPr="00F02096" w:rsidRDefault="00BE0C02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Всего по Программе (источник </w:t>
            </w:r>
            <w:proofErr w:type="spellStart"/>
            <w:proofErr w:type="gramStart"/>
            <w:r w:rsidRPr="00F02096">
              <w:rPr>
                <w:b/>
                <w:sz w:val="22"/>
                <w:szCs w:val="22"/>
              </w:rPr>
              <w:t>финансирования-бюджет</w:t>
            </w:r>
            <w:proofErr w:type="spellEnd"/>
            <w:proofErr w:type="gramEnd"/>
            <w:r w:rsidRPr="00F02096">
              <w:rPr>
                <w:b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417" w:type="dxa"/>
          </w:tcPr>
          <w:p w:rsidR="00BE0C02" w:rsidRPr="00F02096" w:rsidRDefault="00BE0C02" w:rsidP="00BE0C02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E0C02" w:rsidRPr="00F02096" w:rsidRDefault="00BE0C02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BE0C02" w:rsidRPr="00F02096" w:rsidRDefault="00BE0C02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4DB8" w:rsidRPr="00186EDF" w:rsidRDefault="00274DB8" w:rsidP="005E0597">
      <w:pPr>
        <w:ind w:firstLine="692"/>
        <w:jc w:val="both"/>
        <w:rPr>
          <w:szCs w:val="28"/>
        </w:rPr>
      </w:pPr>
    </w:p>
    <w:sectPr w:rsidR="00274DB8" w:rsidRPr="00186EDF" w:rsidSect="00F766C7">
      <w:footerReference w:type="default" r:id="rId8"/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B3" w:rsidRDefault="000439B3" w:rsidP="006471ED">
      <w:r>
        <w:separator/>
      </w:r>
    </w:p>
  </w:endnote>
  <w:endnote w:type="continuationSeparator" w:id="0">
    <w:p w:rsidR="000439B3" w:rsidRDefault="000439B3" w:rsidP="0064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ED" w:rsidRDefault="006471ED">
    <w:pPr>
      <w:pStyle w:val="ac"/>
      <w:jc w:val="right"/>
    </w:pPr>
    <w:fldSimple w:instr=" PAGE   \* MERGEFORMAT ">
      <w:r>
        <w:rPr>
          <w:noProof/>
        </w:rPr>
        <w:t>1</w:t>
      </w:r>
    </w:fldSimple>
  </w:p>
  <w:p w:rsidR="006471ED" w:rsidRDefault="006471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B3" w:rsidRDefault="000439B3" w:rsidP="006471ED">
      <w:r>
        <w:separator/>
      </w:r>
    </w:p>
  </w:footnote>
  <w:footnote w:type="continuationSeparator" w:id="0">
    <w:p w:rsidR="000439B3" w:rsidRDefault="000439B3" w:rsidP="0064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72887"/>
    <w:multiLevelType w:val="hybridMultilevel"/>
    <w:tmpl w:val="E2BCD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F698E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3DC"/>
    <w:rsid w:val="000017DE"/>
    <w:rsid w:val="000062C9"/>
    <w:rsid w:val="000439B3"/>
    <w:rsid w:val="00045E79"/>
    <w:rsid w:val="0006319F"/>
    <w:rsid w:val="00066533"/>
    <w:rsid w:val="00066E64"/>
    <w:rsid w:val="00071128"/>
    <w:rsid w:val="00071B3B"/>
    <w:rsid w:val="00077F17"/>
    <w:rsid w:val="00080758"/>
    <w:rsid w:val="000809C8"/>
    <w:rsid w:val="00081D87"/>
    <w:rsid w:val="0008675E"/>
    <w:rsid w:val="0008686C"/>
    <w:rsid w:val="00097EE2"/>
    <w:rsid w:val="000B1DD7"/>
    <w:rsid w:val="000B6711"/>
    <w:rsid w:val="000C4112"/>
    <w:rsid w:val="000C6534"/>
    <w:rsid w:val="000D4996"/>
    <w:rsid w:val="0010050A"/>
    <w:rsid w:val="00132AC9"/>
    <w:rsid w:val="001415D6"/>
    <w:rsid w:val="00144654"/>
    <w:rsid w:val="00160CCA"/>
    <w:rsid w:val="00173052"/>
    <w:rsid w:val="00175B80"/>
    <w:rsid w:val="00177AC0"/>
    <w:rsid w:val="00186EDF"/>
    <w:rsid w:val="001B1B48"/>
    <w:rsid w:val="001B3A68"/>
    <w:rsid w:val="001C4FE4"/>
    <w:rsid w:val="001C74E9"/>
    <w:rsid w:val="001F6C1C"/>
    <w:rsid w:val="00204764"/>
    <w:rsid w:val="0026325C"/>
    <w:rsid w:val="0027049C"/>
    <w:rsid w:val="002706AF"/>
    <w:rsid w:val="00272DBE"/>
    <w:rsid w:val="002748AE"/>
    <w:rsid w:val="00274DB8"/>
    <w:rsid w:val="00284080"/>
    <w:rsid w:val="00295D4D"/>
    <w:rsid w:val="002A5259"/>
    <w:rsid w:val="002C1F40"/>
    <w:rsid w:val="002C423E"/>
    <w:rsid w:val="002C49CF"/>
    <w:rsid w:val="002D6ABF"/>
    <w:rsid w:val="002E1B64"/>
    <w:rsid w:val="002E1C7F"/>
    <w:rsid w:val="002E7762"/>
    <w:rsid w:val="002F6B39"/>
    <w:rsid w:val="00301D6B"/>
    <w:rsid w:val="003074D0"/>
    <w:rsid w:val="00316232"/>
    <w:rsid w:val="003212AF"/>
    <w:rsid w:val="003215DA"/>
    <w:rsid w:val="003250F2"/>
    <w:rsid w:val="00331C1D"/>
    <w:rsid w:val="00337A53"/>
    <w:rsid w:val="00342106"/>
    <w:rsid w:val="003463D3"/>
    <w:rsid w:val="003526EE"/>
    <w:rsid w:val="003549F2"/>
    <w:rsid w:val="00364DE5"/>
    <w:rsid w:val="003832AD"/>
    <w:rsid w:val="00386078"/>
    <w:rsid w:val="003B4D88"/>
    <w:rsid w:val="003C32B5"/>
    <w:rsid w:val="003D4F59"/>
    <w:rsid w:val="003E0E3A"/>
    <w:rsid w:val="003F0C98"/>
    <w:rsid w:val="003F4795"/>
    <w:rsid w:val="003F6389"/>
    <w:rsid w:val="003F6BC0"/>
    <w:rsid w:val="00400D33"/>
    <w:rsid w:val="004405FC"/>
    <w:rsid w:val="0047063C"/>
    <w:rsid w:val="0047353E"/>
    <w:rsid w:val="004843F4"/>
    <w:rsid w:val="00485C95"/>
    <w:rsid w:val="0048793E"/>
    <w:rsid w:val="00497E86"/>
    <w:rsid w:val="004A03BD"/>
    <w:rsid w:val="004A3151"/>
    <w:rsid w:val="004A3FD8"/>
    <w:rsid w:val="004B2499"/>
    <w:rsid w:val="004B5F6B"/>
    <w:rsid w:val="004C3F09"/>
    <w:rsid w:val="004C5808"/>
    <w:rsid w:val="004D36A2"/>
    <w:rsid w:val="004D63AD"/>
    <w:rsid w:val="004E2FDE"/>
    <w:rsid w:val="00526692"/>
    <w:rsid w:val="005327B5"/>
    <w:rsid w:val="00534B4C"/>
    <w:rsid w:val="00544BA0"/>
    <w:rsid w:val="00545B7E"/>
    <w:rsid w:val="00546235"/>
    <w:rsid w:val="005471BF"/>
    <w:rsid w:val="00550076"/>
    <w:rsid w:val="00553588"/>
    <w:rsid w:val="0056506F"/>
    <w:rsid w:val="00577DDA"/>
    <w:rsid w:val="00580C9D"/>
    <w:rsid w:val="00582ECF"/>
    <w:rsid w:val="00582F63"/>
    <w:rsid w:val="00590DE7"/>
    <w:rsid w:val="00594571"/>
    <w:rsid w:val="005A2A9E"/>
    <w:rsid w:val="005A74DF"/>
    <w:rsid w:val="005B3A7B"/>
    <w:rsid w:val="005B56D2"/>
    <w:rsid w:val="005B5996"/>
    <w:rsid w:val="005B7A01"/>
    <w:rsid w:val="005C186C"/>
    <w:rsid w:val="005D792E"/>
    <w:rsid w:val="005E004E"/>
    <w:rsid w:val="005E0597"/>
    <w:rsid w:val="005E20EB"/>
    <w:rsid w:val="006056AD"/>
    <w:rsid w:val="00615ACB"/>
    <w:rsid w:val="0062727D"/>
    <w:rsid w:val="00640667"/>
    <w:rsid w:val="00642764"/>
    <w:rsid w:val="0064281C"/>
    <w:rsid w:val="006446AE"/>
    <w:rsid w:val="00645CF9"/>
    <w:rsid w:val="006471ED"/>
    <w:rsid w:val="00654DE3"/>
    <w:rsid w:val="00661A3F"/>
    <w:rsid w:val="00663CEA"/>
    <w:rsid w:val="00665780"/>
    <w:rsid w:val="006659D4"/>
    <w:rsid w:val="0066688C"/>
    <w:rsid w:val="00667D59"/>
    <w:rsid w:val="006901F9"/>
    <w:rsid w:val="006D59FF"/>
    <w:rsid w:val="006D5DB1"/>
    <w:rsid w:val="006E234A"/>
    <w:rsid w:val="006E55FC"/>
    <w:rsid w:val="006E6231"/>
    <w:rsid w:val="006F1AAE"/>
    <w:rsid w:val="006F50D7"/>
    <w:rsid w:val="007000B9"/>
    <w:rsid w:val="00722AFC"/>
    <w:rsid w:val="00735D6B"/>
    <w:rsid w:val="00735EC8"/>
    <w:rsid w:val="007516DA"/>
    <w:rsid w:val="007533D3"/>
    <w:rsid w:val="00787826"/>
    <w:rsid w:val="00794A13"/>
    <w:rsid w:val="0079544D"/>
    <w:rsid w:val="007A1A75"/>
    <w:rsid w:val="007A3BCA"/>
    <w:rsid w:val="007B508F"/>
    <w:rsid w:val="007C0DEC"/>
    <w:rsid w:val="007D357E"/>
    <w:rsid w:val="007D72FE"/>
    <w:rsid w:val="007E6D20"/>
    <w:rsid w:val="007F18F0"/>
    <w:rsid w:val="007F366D"/>
    <w:rsid w:val="00801503"/>
    <w:rsid w:val="0080620D"/>
    <w:rsid w:val="00877D4A"/>
    <w:rsid w:val="008843DC"/>
    <w:rsid w:val="008A35E7"/>
    <w:rsid w:val="008A717F"/>
    <w:rsid w:val="008A761C"/>
    <w:rsid w:val="008B126F"/>
    <w:rsid w:val="008C002D"/>
    <w:rsid w:val="008C2EF9"/>
    <w:rsid w:val="008C39B7"/>
    <w:rsid w:val="008C47FD"/>
    <w:rsid w:val="008E5977"/>
    <w:rsid w:val="00902785"/>
    <w:rsid w:val="009158DE"/>
    <w:rsid w:val="00932583"/>
    <w:rsid w:val="00933C18"/>
    <w:rsid w:val="00937935"/>
    <w:rsid w:val="009608FB"/>
    <w:rsid w:val="00963AAD"/>
    <w:rsid w:val="009947F7"/>
    <w:rsid w:val="009961DD"/>
    <w:rsid w:val="009A1AA6"/>
    <w:rsid w:val="009B1446"/>
    <w:rsid w:val="009C6F43"/>
    <w:rsid w:val="009C7A8B"/>
    <w:rsid w:val="009D05F1"/>
    <w:rsid w:val="009D1561"/>
    <w:rsid w:val="009E45B1"/>
    <w:rsid w:val="009E7C04"/>
    <w:rsid w:val="00A07B85"/>
    <w:rsid w:val="00A30C5A"/>
    <w:rsid w:val="00A425B5"/>
    <w:rsid w:val="00A5154C"/>
    <w:rsid w:val="00A51AAE"/>
    <w:rsid w:val="00A76778"/>
    <w:rsid w:val="00A91A48"/>
    <w:rsid w:val="00AA5A9E"/>
    <w:rsid w:val="00AA7C18"/>
    <w:rsid w:val="00AB668B"/>
    <w:rsid w:val="00AD0F13"/>
    <w:rsid w:val="00AD2711"/>
    <w:rsid w:val="00AD42F6"/>
    <w:rsid w:val="00AE001E"/>
    <w:rsid w:val="00AE040A"/>
    <w:rsid w:val="00AE10C0"/>
    <w:rsid w:val="00AE1EAD"/>
    <w:rsid w:val="00AE6A24"/>
    <w:rsid w:val="00B0426E"/>
    <w:rsid w:val="00B30456"/>
    <w:rsid w:val="00B367D1"/>
    <w:rsid w:val="00B53E70"/>
    <w:rsid w:val="00B63613"/>
    <w:rsid w:val="00B63CC8"/>
    <w:rsid w:val="00B66322"/>
    <w:rsid w:val="00B70FF8"/>
    <w:rsid w:val="00B745B8"/>
    <w:rsid w:val="00B765C8"/>
    <w:rsid w:val="00B820D8"/>
    <w:rsid w:val="00B94098"/>
    <w:rsid w:val="00B9702B"/>
    <w:rsid w:val="00BA7B16"/>
    <w:rsid w:val="00BB297B"/>
    <w:rsid w:val="00BB4DCD"/>
    <w:rsid w:val="00BC54C2"/>
    <w:rsid w:val="00BC573A"/>
    <w:rsid w:val="00BD2CA1"/>
    <w:rsid w:val="00BD316C"/>
    <w:rsid w:val="00BD5596"/>
    <w:rsid w:val="00BE0C02"/>
    <w:rsid w:val="00BF3AB7"/>
    <w:rsid w:val="00C05251"/>
    <w:rsid w:val="00C23B33"/>
    <w:rsid w:val="00C26C52"/>
    <w:rsid w:val="00C27207"/>
    <w:rsid w:val="00C36735"/>
    <w:rsid w:val="00C46322"/>
    <w:rsid w:val="00C52D3C"/>
    <w:rsid w:val="00C64860"/>
    <w:rsid w:val="00CA72B0"/>
    <w:rsid w:val="00CB1F21"/>
    <w:rsid w:val="00CB5784"/>
    <w:rsid w:val="00CD036A"/>
    <w:rsid w:val="00CD3A76"/>
    <w:rsid w:val="00CF1393"/>
    <w:rsid w:val="00D12093"/>
    <w:rsid w:val="00D15A66"/>
    <w:rsid w:val="00D16BF6"/>
    <w:rsid w:val="00D21C77"/>
    <w:rsid w:val="00D37D65"/>
    <w:rsid w:val="00D44B14"/>
    <w:rsid w:val="00D61CF8"/>
    <w:rsid w:val="00D64050"/>
    <w:rsid w:val="00DA689B"/>
    <w:rsid w:val="00DB05A9"/>
    <w:rsid w:val="00DC4011"/>
    <w:rsid w:val="00DD700C"/>
    <w:rsid w:val="00E114EF"/>
    <w:rsid w:val="00E340F9"/>
    <w:rsid w:val="00E36461"/>
    <w:rsid w:val="00E40E92"/>
    <w:rsid w:val="00E41D33"/>
    <w:rsid w:val="00E50899"/>
    <w:rsid w:val="00E53D6B"/>
    <w:rsid w:val="00E64DAE"/>
    <w:rsid w:val="00E76376"/>
    <w:rsid w:val="00E80F1A"/>
    <w:rsid w:val="00E86323"/>
    <w:rsid w:val="00E951AE"/>
    <w:rsid w:val="00E954D4"/>
    <w:rsid w:val="00EA26D8"/>
    <w:rsid w:val="00EA6FB1"/>
    <w:rsid w:val="00EA79B4"/>
    <w:rsid w:val="00EB1E21"/>
    <w:rsid w:val="00EB7CDF"/>
    <w:rsid w:val="00ED7A03"/>
    <w:rsid w:val="00EE28C1"/>
    <w:rsid w:val="00EF4D62"/>
    <w:rsid w:val="00F02382"/>
    <w:rsid w:val="00F04CEC"/>
    <w:rsid w:val="00F0525E"/>
    <w:rsid w:val="00F076A4"/>
    <w:rsid w:val="00F10D3F"/>
    <w:rsid w:val="00F1236A"/>
    <w:rsid w:val="00F24FA0"/>
    <w:rsid w:val="00F2686A"/>
    <w:rsid w:val="00F4159E"/>
    <w:rsid w:val="00F42346"/>
    <w:rsid w:val="00F43E3C"/>
    <w:rsid w:val="00F500D9"/>
    <w:rsid w:val="00F51A90"/>
    <w:rsid w:val="00F54368"/>
    <w:rsid w:val="00F60B3B"/>
    <w:rsid w:val="00F6649D"/>
    <w:rsid w:val="00F7144B"/>
    <w:rsid w:val="00F7454A"/>
    <w:rsid w:val="00F766C7"/>
    <w:rsid w:val="00F82102"/>
    <w:rsid w:val="00F854AB"/>
    <w:rsid w:val="00F90D90"/>
    <w:rsid w:val="00F96629"/>
    <w:rsid w:val="00FA2E54"/>
    <w:rsid w:val="00FA32FC"/>
    <w:rsid w:val="00FA3D5F"/>
    <w:rsid w:val="00FA76FA"/>
    <w:rsid w:val="00FC52D7"/>
    <w:rsid w:val="00FC621B"/>
    <w:rsid w:val="00FE220F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3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8843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8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3D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097EE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C5808"/>
    <w:pPr>
      <w:ind w:left="720"/>
      <w:contextualSpacing/>
    </w:pPr>
  </w:style>
  <w:style w:type="paragraph" w:styleId="a7">
    <w:name w:val="No Spacing"/>
    <w:uiPriority w:val="1"/>
    <w:qFormat/>
    <w:rsid w:val="0010050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F766C7"/>
  </w:style>
  <w:style w:type="paragraph" w:styleId="a8">
    <w:name w:val="Body Text"/>
    <w:basedOn w:val="a"/>
    <w:link w:val="a9"/>
    <w:uiPriority w:val="99"/>
    <w:unhideWhenUsed/>
    <w:rsid w:val="00EB7CDF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B7CD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p3">
    <w:name w:val="p3"/>
    <w:basedOn w:val="a"/>
    <w:rsid w:val="00EB7CD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471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71ED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471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1E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7EA3E-B36E-4D4C-BF60-0FF9404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9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 </vt:lpstr>
    </vt:vector>
  </TitlesOfParts>
  <Company>Microsoft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 </dc:title>
  <dc:subject/>
  <dc:creator>kuzmenko</dc:creator>
  <cp:keywords/>
  <dc:description/>
  <cp:lastModifiedBy>Елена</cp:lastModifiedBy>
  <cp:revision>36</cp:revision>
  <cp:lastPrinted>2017-12-01T08:14:00Z</cp:lastPrinted>
  <dcterms:created xsi:type="dcterms:W3CDTF">2013-08-07T06:46:00Z</dcterms:created>
  <dcterms:modified xsi:type="dcterms:W3CDTF">2017-12-01T08:14:00Z</dcterms:modified>
</cp:coreProperties>
</file>